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BA" w:rsidRDefault="005D51BA"/>
    <w:p w:rsidR="00E8522C" w:rsidRPr="00E8522C" w:rsidRDefault="00E8522C" w:rsidP="00E85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522C">
        <w:rPr>
          <w:b/>
          <w:sz w:val="28"/>
          <w:szCs w:val="28"/>
        </w:rPr>
        <w:t>WYMAGANIA EDUKACYJNE</w:t>
      </w:r>
    </w:p>
    <w:p w:rsidR="00E8522C" w:rsidRPr="00E8522C" w:rsidRDefault="00E8522C" w:rsidP="00E852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522C">
        <w:rPr>
          <w:b/>
          <w:bCs/>
          <w:sz w:val="28"/>
          <w:szCs w:val="28"/>
        </w:rPr>
        <w:t>z katechezy w zakresie VII klasy szkoły podstawowej</w:t>
      </w:r>
    </w:p>
    <w:p w:rsidR="00E8522C" w:rsidRPr="00E8522C" w:rsidRDefault="00E8522C" w:rsidP="00E8522C">
      <w:pPr>
        <w:jc w:val="center"/>
        <w:outlineLvl w:val="6"/>
        <w:rPr>
          <w:b/>
          <w:sz w:val="28"/>
          <w:szCs w:val="28"/>
          <w:lang w:eastAsia="x-none"/>
        </w:rPr>
      </w:pPr>
      <w:r w:rsidRPr="00E8522C">
        <w:rPr>
          <w:b/>
          <w:bCs/>
          <w:sz w:val="28"/>
          <w:szCs w:val="28"/>
          <w:lang w:val="x-none" w:eastAsia="x-none"/>
        </w:rPr>
        <w:t xml:space="preserve">do programu </w:t>
      </w:r>
      <w:r w:rsidRPr="00E8522C">
        <w:rPr>
          <w:b/>
          <w:bCs/>
          <w:sz w:val="28"/>
          <w:szCs w:val="28"/>
          <w:lang w:eastAsia="x-none"/>
        </w:rPr>
        <w:t>„</w:t>
      </w:r>
      <w:r w:rsidRPr="00E8522C">
        <w:rPr>
          <w:b/>
          <w:i/>
          <w:color w:val="333333"/>
          <w:sz w:val="28"/>
          <w:szCs w:val="28"/>
          <w:lang w:eastAsia="x-none"/>
        </w:rPr>
        <w:t xml:space="preserve">Pójść za Jezusem Chrystusem” nr </w:t>
      </w:r>
      <w:r w:rsidRPr="00E8522C">
        <w:rPr>
          <w:b/>
          <w:bCs/>
          <w:color w:val="333333"/>
          <w:sz w:val="28"/>
          <w:szCs w:val="28"/>
          <w:lang w:val="x-none" w:eastAsia="x-none"/>
        </w:rPr>
        <w:t>AZ-</w:t>
      </w:r>
      <w:r w:rsidRPr="00E8522C">
        <w:rPr>
          <w:b/>
          <w:bCs/>
          <w:color w:val="333333"/>
          <w:sz w:val="28"/>
          <w:szCs w:val="28"/>
          <w:lang w:eastAsia="x-none"/>
        </w:rPr>
        <w:t>3</w:t>
      </w:r>
      <w:r w:rsidRPr="00E8522C">
        <w:rPr>
          <w:b/>
          <w:bCs/>
          <w:color w:val="333333"/>
          <w:sz w:val="28"/>
          <w:szCs w:val="28"/>
          <w:lang w:val="x-none" w:eastAsia="x-none"/>
        </w:rPr>
        <w:t>-01/10</w:t>
      </w:r>
    </w:p>
    <w:p w:rsidR="00E8522C" w:rsidRPr="00E8522C" w:rsidRDefault="00E8522C" w:rsidP="00E8522C">
      <w:pPr>
        <w:jc w:val="center"/>
        <w:outlineLvl w:val="6"/>
        <w:rPr>
          <w:sz w:val="28"/>
          <w:szCs w:val="28"/>
          <w:lang w:eastAsia="x-none"/>
        </w:rPr>
      </w:pPr>
      <w:r w:rsidRPr="00E8522C">
        <w:rPr>
          <w:b/>
          <w:bCs/>
          <w:sz w:val="28"/>
          <w:szCs w:val="28"/>
          <w:lang w:val="x-none" w:eastAsia="x-none"/>
        </w:rPr>
        <w:t xml:space="preserve">podręcznika </w:t>
      </w:r>
      <w:r w:rsidRPr="00E8522C">
        <w:rPr>
          <w:b/>
          <w:bCs/>
          <w:i/>
          <w:iCs/>
          <w:sz w:val="28"/>
          <w:szCs w:val="28"/>
          <w:lang w:val="x-none" w:eastAsia="x-none"/>
        </w:rPr>
        <w:t>„</w:t>
      </w:r>
      <w:r w:rsidRPr="00E8522C">
        <w:rPr>
          <w:b/>
          <w:bCs/>
          <w:i/>
          <w:iCs/>
          <w:sz w:val="28"/>
          <w:szCs w:val="28"/>
          <w:lang w:eastAsia="x-none"/>
        </w:rPr>
        <w:t>Spotkanie ze Słowem</w:t>
      </w:r>
      <w:r w:rsidRPr="00E8522C">
        <w:rPr>
          <w:b/>
          <w:bCs/>
          <w:i/>
          <w:iCs/>
          <w:sz w:val="28"/>
          <w:szCs w:val="28"/>
          <w:lang w:val="x-none" w:eastAsia="x-none"/>
        </w:rPr>
        <w:t>”</w:t>
      </w:r>
      <w:r w:rsidRPr="00E8522C">
        <w:rPr>
          <w:b/>
          <w:bCs/>
          <w:i/>
          <w:iCs/>
          <w:sz w:val="28"/>
          <w:szCs w:val="28"/>
          <w:lang w:eastAsia="x-none"/>
        </w:rPr>
        <w:t xml:space="preserve"> </w:t>
      </w:r>
      <w:r w:rsidRPr="00E8522C">
        <w:rPr>
          <w:b/>
          <w:bCs/>
          <w:sz w:val="28"/>
          <w:szCs w:val="28"/>
          <w:lang w:val="x-none" w:eastAsia="x-none"/>
        </w:rPr>
        <w:t>nr</w:t>
      </w:r>
      <w:r w:rsidRPr="00E8522C">
        <w:rPr>
          <w:bCs/>
          <w:sz w:val="28"/>
          <w:szCs w:val="28"/>
          <w:lang w:val="x-none" w:eastAsia="x-none"/>
        </w:rPr>
        <w:t xml:space="preserve"> </w:t>
      </w:r>
      <w:r w:rsidRPr="00E8522C">
        <w:rPr>
          <w:b/>
          <w:bCs/>
          <w:color w:val="333333"/>
          <w:sz w:val="28"/>
          <w:szCs w:val="28"/>
        </w:rPr>
        <w:t>AZ-31-01/10-PO-1/11</w:t>
      </w:r>
    </w:p>
    <w:p w:rsidR="005D51BA" w:rsidRPr="00E8522C" w:rsidRDefault="00E8522C" w:rsidP="00E8522C">
      <w:pPr>
        <w:jc w:val="center"/>
        <w:outlineLvl w:val="6"/>
        <w:rPr>
          <w:b/>
          <w:sz w:val="20"/>
          <w:szCs w:val="20"/>
          <w:lang w:eastAsia="x-none"/>
        </w:rPr>
      </w:pPr>
      <w:r w:rsidRPr="00E8522C">
        <w:rPr>
          <w:b/>
          <w:sz w:val="28"/>
          <w:szCs w:val="28"/>
          <w:lang w:val="x-none" w:eastAsia="x-none"/>
        </w:rPr>
        <w:t>pod redakcją ks. Jana Szpeta</w:t>
      </w:r>
    </w:p>
    <w:p w:rsidR="005D51BA" w:rsidRDefault="005D51BA"/>
    <w:p w:rsidR="005D51BA" w:rsidRDefault="005D51B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31"/>
        <w:gridCol w:w="2829"/>
        <w:gridCol w:w="20"/>
        <w:gridCol w:w="2783"/>
        <w:gridCol w:w="26"/>
        <w:gridCol w:w="2829"/>
        <w:gridCol w:w="11"/>
        <w:gridCol w:w="2818"/>
      </w:tblGrid>
      <w:tr w:rsidR="005D51BA" w:rsidRPr="00E8522C" w:rsidTr="009A3412">
        <w:tc>
          <w:tcPr>
            <w:tcW w:w="2828" w:type="dxa"/>
            <w:gridSpan w:val="2"/>
          </w:tcPr>
          <w:p w:rsidR="005D51BA" w:rsidRPr="00E8522C" w:rsidRDefault="005D51BA" w:rsidP="00E852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522C">
              <w:rPr>
                <w:b/>
                <w:bCs/>
                <w:sz w:val="28"/>
                <w:szCs w:val="28"/>
              </w:rPr>
              <w:t>OCENA</w:t>
            </w:r>
          </w:p>
          <w:p w:rsidR="005D51BA" w:rsidRPr="00E8522C" w:rsidRDefault="005D51BA" w:rsidP="00E8522C">
            <w:pPr>
              <w:jc w:val="center"/>
              <w:rPr>
                <w:sz w:val="28"/>
                <w:szCs w:val="28"/>
              </w:rPr>
            </w:pPr>
            <w:r w:rsidRPr="00E8522C">
              <w:rPr>
                <w:b/>
                <w:bCs/>
                <w:sz w:val="28"/>
                <w:szCs w:val="28"/>
              </w:rPr>
              <w:t>DOPUSZCZAJĄCA</w:t>
            </w:r>
          </w:p>
        </w:tc>
        <w:tc>
          <w:tcPr>
            <w:tcW w:w="2829" w:type="dxa"/>
          </w:tcPr>
          <w:p w:rsidR="005D51BA" w:rsidRPr="00E8522C" w:rsidRDefault="005D51BA" w:rsidP="00E8522C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522C">
              <w:rPr>
                <w:b/>
                <w:bCs/>
                <w:sz w:val="28"/>
                <w:szCs w:val="28"/>
              </w:rPr>
              <w:t>OCEN</w:t>
            </w:r>
          </w:p>
          <w:p w:rsidR="005D51BA" w:rsidRPr="00E8522C" w:rsidRDefault="005D51BA" w:rsidP="00E852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522C">
              <w:rPr>
                <w:b/>
                <w:bCs/>
                <w:sz w:val="28"/>
                <w:szCs w:val="28"/>
              </w:rPr>
              <w:t>DOSTATECZNA</w:t>
            </w:r>
          </w:p>
        </w:tc>
        <w:tc>
          <w:tcPr>
            <w:tcW w:w="2829" w:type="dxa"/>
            <w:gridSpan w:val="3"/>
          </w:tcPr>
          <w:p w:rsidR="005D51BA" w:rsidRPr="00E8522C" w:rsidRDefault="005D51BA" w:rsidP="00E852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522C">
              <w:rPr>
                <w:b/>
                <w:bCs/>
                <w:sz w:val="28"/>
                <w:szCs w:val="28"/>
              </w:rPr>
              <w:t>OCENA</w:t>
            </w:r>
          </w:p>
          <w:p w:rsidR="005D51BA" w:rsidRPr="00E8522C" w:rsidRDefault="00F63BE3" w:rsidP="00E8522C">
            <w:pPr>
              <w:jc w:val="center"/>
              <w:rPr>
                <w:sz w:val="28"/>
                <w:szCs w:val="28"/>
              </w:rPr>
            </w:pPr>
            <w:r w:rsidRPr="00E8522C">
              <w:rPr>
                <w:b/>
                <w:bCs/>
                <w:sz w:val="28"/>
                <w:szCs w:val="28"/>
              </w:rPr>
              <w:t>DOBRA</w:t>
            </w:r>
          </w:p>
        </w:tc>
        <w:tc>
          <w:tcPr>
            <w:tcW w:w="2829" w:type="dxa"/>
          </w:tcPr>
          <w:p w:rsidR="005D51BA" w:rsidRPr="00E8522C" w:rsidRDefault="005D51BA" w:rsidP="00E852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522C">
              <w:rPr>
                <w:b/>
                <w:bCs/>
                <w:sz w:val="28"/>
                <w:szCs w:val="28"/>
              </w:rPr>
              <w:t>OCENA</w:t>
            </w:r>
          </w:p>
          <w:p w:rsidR="005D51BA" w:rsidRPr="00E8522C" w:rsidRDefault="00F63BE3" w:rsidP="00E8522C">
            <w:pPr>
              <w:jc w:val="center"/>
              <w:rPr>
                <w:sz w:val="28"/>
                <w:szCs w:val="28"/>
              </w:rPr>
            </w:pPr>
            <w:r w:rsidRPr="00E8522C">
              <w:rPr>
                <w:b/>
                <w:bCs/>
                <w:sz w:val="28"/>
                <w:szCs w:val="28"/>
              </w:rPr>
              <w:t>BARDZO DOBRA</w:t>
            </w:r>
          </w:p>
        </w:tc>
        <w:tc>
          <w:tcPr>
            <w:tcW w:w="2829" w:type="dxa"/>
            <w:gridSpan w:val="2"/>
          </w:tcPr>
          <w:p w:rsidR="005D51BA" w:rsidRPr="00E8522C" w:rsidRDefault="005D51BA" w:rsidP="00E852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522C">
              <w:rPr>
                <w:b/>
                <w:bCs/>
                <w:sz w:val="28"/>
                <w:szCs w:val="28"/>
              </w:rPr>
              <w:t>OCENA</w:t>
            </w:r>
          </w:p>
          <w:p w:rsidR="005D51BA" w:rsidRPr="00E8522C" w:rsidRDefault="005D51BA" w:rsidP="00E8522C">
            <w:pPr>
              <w:jc w:val="center"/>
              <w:rPr>
                <w:sz w:val="28"/>
                <w:szCs w:val="28"/>
              </w:rPr>
            </w:pPr>
            <w:r w:rsidRPr="00E8522C">
              <w:rPr>
                <w:b/>
                <w:bCs/>
                <w:sz w:val="28"/>
                <w:szCs w:val="28"/>
              </w:rPr>
              <w:t>CELUJĄCA</w:t>
            </w:r>
          </w:p>
        </w:tc>
      </w:tr>
      <w:tr w:rsidR="005D51BA" w:rsidRPr="00E8522C" w:rsidTr="009A3412">
        <w:tc>
          <w:tcPr>
            <w:tcW w:w="14144" w:type="dxa"/>
            <w:gridSpan w:val="9"/>
          </w:tcPr>
          <w:p w:rsidR="005D51BA" w:rsidRPr="00E8522C" w:rsidRDefault="005D51BA" w:rsidP="00E8522C">
            <w:pPr>
              <w:jc w:val="center"/>
              <w:rPr>
                <w:b/>
                <w:sz w:val="28"/>
                <w:szCs w:val="28"/>
              </w:rPr>
            </w:pPr>
            <w:r w:rsidRPr="00E8522C">
              <w:rPr>
                <w:b/>
                <w:sz w:val="28"/>
                <w:szCs w:val="28"/>
              </w:rPr>
              <w:t>I PÓŁROCZE</w:t>
            </w:r>
          </w:p>
        </w:tc>
      </w:tr>
      <w:tr w:rsidR="005D51BA" w:rsidTr="009A3412">
        <w:tc>
          <w:tcPr>
            <w:tcW w:w="2828" w:type="dxa"/>
            <w:gridSpan w:val="2"/>
          </w:tcPr>
          <w:p w:rsidR="005D51BA" w:rsidRPr="005D51BA" w:rsidRDefault="005D51BA" w:rsidP="009A3412">
            <w:r w:rsidRPr="005D51BA">
              <w:rPr>
                <w:b/>
                <w:bCs/>
              </w:rPr>
              <w:t>Uczeń:</w:t>
            </w:r>
          </w:p>
          <w:p w:rsidR="005D51BA" w:rsidRPr="005D51BA" w:rsidRDefault="005D51BA" w:rsidP="009A3412">
            <w:r w:rsidRPr="005D51BA">
              <w:t xml:space="preserve">– wylicza cechy charakteryzujące człowieka, </w:t>
            </w:r>
          </w:p>
          <w:p w:rsidR="005D51BA" w:rsidRPr="005D51BA" w:rsidRDefault="005D51BA" w:rsidP="009A3412">
            <w:r w:rsidRPr="005D51BA">
              <w:t>– objaśnia, co mówi o człowieku nauka i Objawienie Boże,</w:t>
            </w:r>
          </w:p>
          <w:p w:rsidR="005D51BA" w:rsidRPr="005D51BA" w:rsidRDefault="005D51BA" w:rsidP="009A3412">
            <w:r w:rsidRPr="005D51BA">
              <w:t>– wymienia główne cele w życiu każdego chrześcijanina,</w:t>
            </w:r>
          </w:p>
          <w:p w:rsidR="005D51BA" w:rsidRPr="005D51BA" w:rsidRDefault="005D51BA" w:rsidP="009A3412">
            <w:r w:rsidRPr="005D51BA">
              <w:t>– wyjaśnia, co pomaga człowiekowi osiągnąć szczęście wieczne,</w:t>
            </w:r>
          </w:p>
          <w:p w:rsidR="005D51BA" w:rsidRPr="005D51BA" w:rsidRDefault="005D51BA" w:rsidP="009A3412">
            <w:r w:rsidRPr="005D51BA">
              <w:t>– przytacza fragmenty biblijne, mówiące o potrzebie obecności Boga w życiu człowieka,</w:t>
            </w:r>
          </w:p>
          <w:p w:rsidR="005D51BA" w:rsidRPr="005D51BA" w:rsidRDefault="005D51BA" w:rsidP="009A3412">
            <w:r w:rsidRPr="005D51BA">
              <w:t>– wyjaśnia, w czym przejawia się przyjaźń człowieka z Bogiem,</w:t>
            </w:r>
          </w:p>
          <w:p w:rsidR="005D51BA" w:rsidRPr="005D51BA" w:rsidRDefault="005D51BA" w:rsidP="009A3412">
            <w:r w:rsidRPr="005D51BA">
              <w:t>– podaje przykłady obecności Boga we wszechświecie,</w:t>
            </w:r>
          </w:p>
          <w:p w:rsidR="005D51BA" w:rsidRDefault="005D51BA" w:rsidP="009A3412">
            <w:r w:rsidRPr="005D51BA">
              <w:lastRenderedPageBreak/>
              <w:t>– wyjaśnia, w jaki sposób człowiek może odkrywać i poznawać Boga.</w:t>
            </w:r>
          </w:p>
          <w:p w:rsidR="005D51BA" w:rsidRPr="005D51BA" w:rsidRDefault="005D51BA" w:rsidP="009A3412">
            <w:r w:rsidRPr="005D51BA">
              <w:t>– podaje definicję Objawienia Bożego,</w:t>
            </w:r>
          </w:p>
          <w:p w:rsidR="005D51BA" w:rsidRPr="005D51BA" w:rsidRDefault="005D51BA" w:rsidP="009A3412">
            <w:r w:rsidRPr="005D51BA">
              <w:t>– przytacza tekst biblijny związany ze stworzeniem człowieka,</w:t>
            </w:r>
          </w:p>
          <w:p w:rsidR="005D51BA" w:rsidRPr="005D51BA" w:rsidRDefault="005D51BA" w:rsidP="009A3412">
            <w:r w:rsidRPr="005D51BA">
              <w:t>– streszcza perykopę o stworzeniu świata (Rdz 1,1-26),</w:t>
            </w:r>
          </w:p>
          <w:p w:rsidR="005D51BA" w:rsidRPr="005D51BA" w:rsidRDefault="005D51BA" w:rsidP="009A3412">
            <w:r w:rsidRPr="005D51BA">
              <w:t>– definiuje słowo „religia”,</w:t>
            </w:r>
          </w:p>
          <w:p w:rsidR="005D51BA" w:rsidRPr="005D51BA" w:rsidRDefault="005D51BA" w:rsidP="009A3412">
            <w:r w:rsidRPr="005D51BA">
              <w:t>– objaśnia wybrane teksty na temat Objawienia Bożego,</w:t>
            </w:r>
          </w:p>
          <w:p w:rsidR="005D51BA" w:rsidRPr="005D51BA" w:rsidRDefault="005D51BA" w:rsidP="009A3412">
            <w:r w:rsidRPr="005D51BA">
              <w:t>– wyjaśnia, czym jest Objawienie Boże,</w:t>
            </w:r>
          </w:p>
          <w:p w:rsidR="005D51BA" w:rsidRPr="005D51BA" w:rsidRDefault="005D51BA" w:rsidP="009A3412">
            <w:r w:rsidRPr="005D51BA">
              <w:t>– identyfikuje siebie jako adresata Objawienia Bożego,</w:t>
            </w:r>
          </w:p>
          <w:p w:rsidR="005D51BA" w:rsidRPr="005D51BA" w:rsidRDefault="005D51BA" w:rsidP="009A3412">
            <w:r w:rsidRPr="005D51BA">
              <w:t>– objaśnia przesłanie i cel Objawienia Bożego</w:t>
            </w:r>
          </w:p>
          <w:p w:rsidR="005D51BA" w:rsidRPr="005D51BA" w:rsidRDefault="005D51BA" w:rsidP="009A3412">
            <w:r w:rsidRPr="005D51BA">
              <w:rPr>
                <w:b/>
              </w:rPr>
              <w:t>–</w:t>
            </w:r>
            <w:r w:rsidRPr="005D51BA">
              <w:t>wymienia tajemnice różańca świętego,</w:t>
            </w:r>
          </w:p>
          <w:p w:rsidR="005D51BA" w:rsidRPr="005D51BA" w:rsidRDefault="005D51BA" w:rsidP="009A3412">
            <w:r w:rsidRPr="005D51BA">
              <w:t>– streszcza wydarzenia z poszczególnych tajemnic różańca,</w:t>
            </w:r>
          </w:p>
          <w:p w:rsidR="005D51BA" w:rsidRPr="005D51BA" w:rsidRDefault="005D51BA" w:rsidP="009A3412">
            <w:r w:rsidRPr="005D51BA">
              <w:t>– podaje, czym jest Pismo Święte,</w:t>
            </w:r>
          </w:p>
          <w:p w:rsidR="005D51BA" w:rsidRPr="005D51BA" w:rsidRDefault="005D51BA" w:rsidP="009A3412">
            <w:r w:rsidRPr="005D51BA">
              <w:t>– wylicza święte księgi wielkich religii,</w:t>
            </w:r>
          </w:p>
          <w:p w:rsidR="005D51BA" w:rsidRPr="005D51BA" w:rsidRDefault="005D51BA" w:rsidP="009A3412">
            <w:r w:rsidRPr="005D51BA">
              <w:t>– wyjaśnia, czym jest kanon biblijny,</w:t>
            </w:r>
          </w:p>
          <w:p w:rsidR="005D51BA" w:rsidRPr="005D51BA" w:rsidRDefault="005D51BA" w:rsidP="009A3412">
            <w:r w:rsidRPr="005D51BA">
              <w:t xml:space="preserve">– nazywa Boga </w:t>
            </w:r>
            <w:r w:rsidRPr="005D51BA">
              <w:lastRenderedPageBreak/>
              <w:t>pierwszorzędnym Autorem Pisma Świętego,</w:t>
            </w:r>
          </w:p>
          <w:p w:rsidR="005D51BA" w:rsidRPr="005D51BA" w:rsidRDefault="005D51BA" w:rsidP="009A3412">
            <w:r w:rsidRPr="005D51BA">
              <w:t>– definiuje, czym jest natchnienie biblijne,</w:t>
            </w:r>
          </w:p>
          <w:p w:rsidR="005D51BA" w:rsidRPr="005D51BA" w:rsidRDefault="005D51BA" w:rsidP="009A3412">
            <w:r w:rsidRPr="005D51BA">
              <w:t>– opisuje proces redakcji ksiąg Pisma Świętego,</w:t>
            </w:r>
          </w:p>
          <w:p w:rsidR="005D51BA" w:rsidRPr="005D51BA" w:rsidRDefault="005D51BA" w:rsidP="009A3412">
            <w:pPr>
              <w:rPr>
                <w:bCs/>
              </w:rPr>
            </w:pPr>
            <w:r w:rsidRPr="005D51BA">
              <w:rPr>
                <w:bCs/>
              </w:rPr>
              <w:t xml:space="preserve">– nazywa Boga Stwórcą świata i człowieka, </w:t>
            </w:r>
          </w:p>
          <w:p w:rsidR="005D51BA" w:rsidRDefault="005D51BA" w:rsidP="009A3412">
            <w:r w:rsidRPr="005D51BA">
              <w:t>– identyfikuje otaczający świat</w:t>
            </w:r>
          </w:p>
          <w:p w:rsidR="005D51BA" w:rsidRPr="005D51BA" w:rsidRDefault="005D51BA" w:rsidP="009A3412">
            <w:r w:rsidRPr="005D51BA">
              <w:t>z dziełem Boga – Stwórcy,</w:t>
            </w:r>
          </w:p>
          <w:p w:rsidR="005D51BA" w:rsidRPr="005D51BA" w:rsidRDefault="005D51BA" w:rsidP="009A3412">
            <w:r w:rsidRPr="005D51BA">
              <w:t>– definiuje, czym jest grzech,</w:t>
            </w:r>
          </w:p>
          <w:p w:rsidR="005D51BA" w:rsidRPr="005D51BA" w:rsidRDefault="005D51BA" w:rsidP="009A3412">
            <w:r w:rsidRPr="005D51BA">
              <w:t>– wylicza przyczyny grzechu pierworodnego,</w:t>
            </w:r>
          </w:p>
          <w:p w:rsidR="005D51BA" w:rsidRPr="005D51BA" w:rsidRDefault="005D51BA" w:rsidP="009A3412">
            <w:r w:rsidRPr="005D51BA">
              <w:t>– wyjaśnia, na czym polegał grzech Kaina i ludzi budujących wieżę Babel,</w:t>
            </w:r>
          </w:p>
          <w:p w:rsidR="005D51BA" w:rsidRPr="005D51BA" w:rsidRDefault="005D51BA" w:rsidP="009A3412">
            <w:r w:rsidRPr="005D51BA">
              <w:t>– wyjaśnia, co nazywamy Ziemią Ojców wiary Izraela,</w:t>
            </w:r>
          </w:p>
          <w:p w:rsidR="005D51BA" w:rsidRPr="005D51BA" w:rsidRDefault="005D51BA" w:rsidP="009A3412">
            <w:r w:rsidRPr="005D51BA">
              <w:t>– nazywa patriarchów ludźmi zawierzenia i oddania Bogu,</w:t>
            </w:r>
          </w:p>
          <w:p w:rsidR="005D51BA" w:rsidRPr="005D51BA" w:rsidRDefault="005D51BA" w:rsidP="009A3412">
            <w:r w:rsidRPr="005D51BA">
              <w:t>– wymienia Ojców wiary.</w:t>
            </w:r>
          </w:p>
          <w:p w:rsidR="005D51BA" w:rsidRPr="005D51BA" w:rsidRDefault="005D51BA" w:rsidP="009A3412">
            <w:r w:rsidRPr="005D51BA">
              <w:t>– przytacza treść Ewangelii o Bożym Narodzeniu,</w:t>
            </w:r>
          </w:p>
          <w:p w:rsidR="005D51BA" w:rsidRPr="005D51BA" w:rsidRDefault="005D51BA" w:rsidP="009A3412">
            <w:r w:rsidRPr="005D51BA">
              <w:t>– wymienia tradycje związane z Bożym Narodzeniem,</w:t>
            </w:r>
          </w:p>
          <w:p w:rsidR="005D51BA" w:rsidRPr="005D51BA" w:rsidRDefault="005D51BA" w:rsidP="009A3412">
            <w:r w:rsidRPr="005D51BA">
              <w:t>– używa poprawnie pojęcia: „wolność”,</w:t>
            </w:r>
          </w:p>
          <w:p w:rsidR="005D51BA" w:rsidRPr="005D51BA" w:rsidRDefault="005D51BA" w:rsidP="009A3412">
            <w:r w:rsidRPr="005D51BA">
              <w:t xml:space="preserve">– definiuje słowo </w:t>
            </w:r>
            <w:r w:rsidRPr="005D51BA">
              <w:lastRenderedPageBreak/>
              <w:t>„przymierze”,</w:t>
            </w:r>
          </w:p>
          <w:p w:rsidR="005D51BA" w:rsidRPr="005D51BA" w:rsidRDefault="005D51BA" w:rsidP="009A3412">
            <w:r w:rsidRPr="005D51BA">
              <w:t>– identyfikuje przymierze na Synaju z przykazaniami Bożymi,</w:t>
            </w:r>
          </w:p>
          <w:p w:rsidR="005D51BA" w:rsidRPr="005D51BA" w:rsidRDefault="005D51BA" w:rsidP="009A3412">
            <w:r w:rsidRPr="005D51BA">
              <w:t>– streszcza tekst Pisma Świętego mówiący o Jozuem (</w:t>
            </w:r>
            <w:proofErr w:type="spellStart"/>
            <w:r w:rsidRPr="005D51BA">
              <w:t>Joz</w:t>
            </w:r>
            <w:proofErr w:type="spellEnd"/>
            <w:r w:rsidRPr="005D51BA">
              <w:t xml:space="preserve"> 1,6-7),</w:t>
            </w:r>
          </w:p>
          <w:p w:rsidR="005D51BA" w:rsidRPr="005D51BA" w:rsidRDefault="005D51BA" w:rsidP="009A3412">
            <w:r w:rsidRPr="005D51BA">
              <w:t xml:space="preserve">– identyfikuje </w:t>
            </w:r>
            <w:proofErr w:type="spellStart"/>
            <w:r w:rsidRPr="005D51BA">
              <w:t>Jozuego</w:t>
            </w:r>
            <w:proofErr w:type="spellEnd"/>
            <w:r w:rsidRPr="005D51BA">
              <w:t xml:space="preserve"> z nowym wodzem Narodu Wybranego,</w:t>
            </w:r>
          </w:p>
          <w:p w:rsidR="005D51BA" w:rsidRPr="005D51BA" w:rsidRDefault="005D51BA" w:rsidP="009A3412">
            <w:pPr>
              <w:rPr>
                <w:bCs/>
              </w:rPr>
            </w:pPr>
            <w:r w:rsidRPr="005D51BA">
              <w:rPr>
                <w:bCs/>
              </w:rPr>
              <w:t xml:space="preserve">– wymienia najważniejszych sędziów </w:t>
            </w:r>
            <w:r w:rsidRPr="005D51BA">
              <w:t>Narodu Wybranego</w:t>
            </w:r>
            <w:r w:rsidRPr="005D51BA">
              <w:rPr>
                <w:bCs/>
              </w:rPr>
              <w:t>,</w:t>
            </w:r>
          </w:p>
          <w:p w:rsidR="005D51BA" w:rsidRPr="005D51BA" w:rsidRDefault="005D51BA" w:rsidP="009A3412">
            <w:r w:rsidRPr="005D51BA">
              <w:t>– wyjaśnia, kim są sędziowie w Narodzie Wybranym,</w:t>
            </w:r>
          </w:p>
          <w:p w:rsidR="005D51BA" w:rsidRDefault="005D51BA" w:rsidP="009A3412">
            <w:pPr>
              <w:rPr>
                <w:bCs/>
              </w:rPr>
            </w:pPr>
            <w:r w:rsidRPr="005D51BA">
              <w:t xml:space="preserve">– opowiada o </w:t>
            </w:r>
            <w:r w:rsidRPr="005D51BA">
              <w:rPr>
                <w:bCs/>
              </w:rPr>
              <w:t>działalności</w:t>
            </w:r>
          </w:p>
          <w:p w:rsidR="005D51BA" w:rsidRPr="005D51BA" w:rsidRDefault="005D51BA" w:rsidP="009A3412">
            <w:r w:rsidRPr="005D51BA">
              <w:rPr>
                <w:bCs/>
              </w:rPr>
              <w:t>króla Dawida,</w:t>
            </w:r>
          </w:p>
          <w:p w:rsidR="005D51BA" w:rsidRPr="005D51BA" w:rsidRDefault="005D51BA" w:rsidP="009A3412">
            <w:r w:rsidRPr="005D51BA">
              <w:t>– wylicza wartości, o które Salomon prosił Boga,</w:t>
            </w:r>
          </w:p>
          <w:p w:rsidR="005D51BA" w:rsidRPr="005D51BA" w:rsidRDefault="005D51BA" w:rsidP="009A3412">
            <w:r w:rsidRPr="005D51BA">
              <w:t>– przytacza treści opowiadania biblijnego mówiącego o Salomonie,</w:t>
            </w:r>
          </w:p>
          <w:p w:rsidR="005D51BA" w:rsidRPr="005D51BA" w:rsidRDefault="005D51BA" w:rsidP="009A3412">
            <w:r w:rsidRPr="005D51BA">
              <w:t>– wymienia przyczyny, które doprowadziły do podziału królestwa Salomona,</w:t>
            </w:r>
          </w:p>
          <w:p w:rsidR="005D51BA" w:rsidRPr="005D51BA" w:rsidRDefault="005D51BA" w:rsidP="009A3412">
            <w:r w:rsidRPr="005D51BA">
              <w:t>– określa, czym jest podział i rozłam,</w:t>
            </w:r>
          </w:p>
          <w:p w:rsidR="005D51BA" w:rsidRPr="005D51BA" w:rsidRDefault="005D51BA" w:rsidP="009A3412">
            <w:r w:rsidRPr="005D51BA">
              <w:t>– podaje znaczenie słowa „prorok”,</w:t>
            </w:r>
          </w:p>
          <w:p w:rsidR="005D51BA" w:rsidRPr="005D51BA" w:rsidRDefault="005D51BA" w:rsidP="009A3412">
            <w:r w:rsidRPr="005D51BA">
              <w:t>– określa rolę i zadanie proroków w zbawczym planie Boga,</w:t>
            </w:r>
          </w:p>
          <w:p w:rsidR="005D51BA" w:rsidRPr="005D51BA" w:rsidRDefault="005D51BA" w:rsidP="009A3412">
            <w:r w:rsidRPr="005D51BA">
              <w:t xml:space="preserve">– wylicza sposoby </w:t>
            </w:r>
            <w:r w:rsidRPr="005D51BA">
              <w:lastRenderedPageBreak/>
              <w:t>okazania wdzięczności Bogu za dar nawrócenia,</w:t>
            </w:r>
          </w:p>
          <w:p w:rsidR="005D51BA" w:rsidRPr="005D51BA" w:rsidRDefault="005D51BA" w:rsidP="009A3412">
            <w:r w:rsidRPr="005D51BA">
              <w:t>– wyjaśnia, na czym polega prawdziwe i owocne nawrócenie,</w:t>
            </w:r>
          </w:p>
          <w:p w:rsidR="005D51BA" w:rsidRPr="005D51BA" w:rsidRDefault="005D51BA" w:rsidP="009A3412">
            <w:r w:rsidRPr="005D51BA">
              <w:t>– definiuje słowo „niewola”,</w:t>
            </w:r>
          </w:p>
          <w:p w:rsidR="005D51BA" w:rsidRPr="005D51BA" w:rsidRDefault="005D51BA" w:rsidP="009A3412">
            <w:r w:rsidRPr="005D51BA">
              <w:t>– wyjaśnia, co zniewala człowieka,</w:t>
            </w:r>
          </w:p>
          <w:p w:rsidR="005D51BA" w:rsidRPr="005D51BA" w:rsidRDefault="005D51BA" w:rsidP="009A3412">
            <w:r w:rsidRPr="005D51BA">
              <w:t>– wskazuje na grzech jako zniewolenie człowieka,</w:t>
            </w:r>
          </w:p>
          <w:p w:rsidR="005D51BA" w:rsidRPr="005D51BA" w:rsidRDefault="005D51BA" w:rsidP="009A3412">
            <w:r w:rsidRPr="005D51BA">
              <w:t>– streszcza biblijne opowiadanie o Hiobie,</w:t>
            </w:r>
          </w:p>
          <w:p w:rsidR="005D51BA" w:rsidRPr="005D51BA" w:rsidRDefault="005D51BA" w:rsidP="009A3412">
            <w:r w:rsidRPr="005D51BA">
              <w:t>– wyjaśnia, czym jest cierpienie,</w:t>
            </w:r>
          </w:p>
          <w:p w:rsidR="005D51BA" w:rsidRPr="005D51BA" w:rsidRDefault="005D51BA" w:rsidP="009A3412">
            <w:r w:rsidRPr="005D51BA">
              <w:t>– rozróżnia cierpienie fizyczne i duchowe,</w:t>
            </w:r>
          </w:p>
          <w:p w:rsidR="005D51BA" w:rsidRPr="005D51BA" w:rsidRDefault="005D51BA" w:rsidP="009A3412">
            <w:r w:rsidRPr="005D51BA">
              <w:t>– przytacza teksty biblijne mówiące o matce machabejskiej i jej siedmiu synach oraz o Judzie Machabeuszu,</w:t>
            </w:r>
          </w:p>
          <w:p w:rsidR="005D51BA" w:rsidRPr="005D51BA" w:rsidRDefault="005D51BA" w:rsidP="009A3412">
            <w:r w:rsidRPr="005D51BA">
              <w:t xml:space="preserve">– streszcza tekst źródłowy – </w:t>
            </w:r>
            <w:proofErr w:type="spellStart"/>
            <w:r w:rsidRPr="005D51BA">
              <w:t>Koh</w:t>
            </w:r>
            <w:proofErr w:type="spellEnd"/>
            <w:r w:rsidRPr="005D51BA">
              <w:t xml:space="preserve"> 3,1-2.11.14,</w:t>
            </w:r>
          </w:p>
          <w:p w:rsidR="005D51BA" w:rsidRDefault="005D51BA" w:rsidP="009A3412">
            <w:r w:rsidRPr="005D51BA">
              <w:t>– definiuje pojęcie „czas”.</w:t>
            </w:r>
          </w:p>
          <w:p w:rsidR="005D51BA" w:rsidRDefault="005D51BA" w:rsidP="009A3412"/>
        </w:tc>
        <w:tc>
          <w:tcPr>
            <w:tcW w:w="2829" w:type="dxa"/>
          </w:tcPr>
          <w:p w:rsidR="005D51BA" w:rsidRPr="005D51BA" w:rsidRDefault="005D51BA" w:rsidP="009A3412">
            <w:r w:rsidRPr="005D51BA">
              <w:rPr>
                <w:b/>
                <w:bCs/>
              </w:rPr>
              <w:lastRenderedPageBreak/>
              <w:t>Uczeń:</w:t>
            </w:r>
          </w:p>
          <w:p w:rsidR="005D51BA" w:rsidRPr="005D51BA" w:rsidRDefault="005D51BA" w:rsidP="009A3412">
            <w:r w:rsidRPr="005D51BA">
              <w:t>– streszcza wybrane teksty Katechizmu Kościoła Katolickiego na temat człowieka,</w:t>
            </w:r>
          </w:p>
          <w:p w:rsidR="005D51BA" w:rsidRPr="005D51BA" w:rsidRDefault="005D51BA" w:rsidP="009A3412">
            <w:r w:rsidRPr="005D51BA">
              <w:t>– określa zadania, do których powołany jest człowiek,</w:t>
            </w:r>
          </w:p>
          <w:p w:rsidR="005D51BA" w:rsidRPr="005D51BA" w:rsidRDefault="005D51BA" w:rsidP="009A3412">
            <w:r w:rsidRPr="005D51BA">
              <w:t>– stwierdza, że rozwój człowieka ma znaczenie prywatne, społeczne i religijne,</w:t>
            </w:r>
          </w:p>
          <w:p w:rsidR="005D51BA" w:rsidRPr="005D51BA" w:rsidRDefault="005D51BA" w:rsidP="009A3412">
            <w:r w:rsidRPr="005D51BA">
              <w:t>– uzasadnia, że Bóg pragnie szczęścia człowieka,</w:t>
            </w:r>
          </w:p>
          <w:p w:rsidR="005D51BA" w:rsidRPr="005D51BA" w:rsidRDefault="005D51BA" w:rsidP="009A3412">
            <w:r w:rsidRPr="005D51BA">
              <w:t>– wnioskuje, że poznanie Boga pozwala człowiekowi dotrzeć do prawdy o sobie,</w:t>
            </w:r>
          </w:p>
          <w:p w:rsidR="005D51BA" w:rsidRPr="005D51BA" w:rsidRDefault="005D51BA" w:rsidP="009A3412">
            <w:r w:rsidRPr="005D51BA">
              <w:t>– rozróżnia drogi prowadzące do Boga,</w:t>
            </w:r>
          </w:p>
          <w:p w:rsidR="005D51BA" w:rsidRPr="005D51BA" w:rsidRDefault="005D51BA" w:rsidP="009A3412">
            <w:r w:rsidRPr="005D51BA">
              <w:t xml:space="preserve">– podaje datę i miejsce urodzin św. Stanisława </w:t>
            </w:r>
            <w:r w:rsidRPr="005D51BA">
              <w:lastRenderedPageBreak/>
              <w:t>Kostki,</w:t>
            </w:r>
          </w:p>
          <w:p w:rsidR="005D51BA" w:rsidRPr="005D51BA" w:rsidRDefault="005D51BA" w:rsidP="009A3412">
            <w:r w:rsidRPr="005D51BA">
              <w:t>– wymienia miejsca, w których przebywał św. Stanisław Kostka,</w:t>
            </w:r>
          </w:p>
          <w:p w:rsidR="005D51BA" w:rsidRPr="005D51BA" w:rsidRDefault="005D51BA" w:rsidP="009A3412">
            <w:r w:rsidRPr="005D51BA">
              <w:t>– używa poprawnie pojęć: powołanie, służba Bogu, świętość,</w:t>
            </w:r>
          </w:p>
          <w:p w:rsidR="005D51BA" w:rsidRPr="005D51BA" w:rsidRDefault="005D51BA" w:rsidP="009A3412">
            <w:r w:rsidRPr="005D51BA">
              <w:t>– opowiada o życiu św. Stanisława Kostki,</w:t>
            </w:r>
          </w:p>
          <w:p w:rsidR="005D51BA" w:rsidRDefault="005D51BA" w:rsidP="009A3412">
            <w:r w:rsidRPr="005D51BA">
              <w:t>– wskazuje na Pismo Święte jako źródło poznania Boga.</w:t>
            </w:r>
          </w:p>
          <w:p w:rsidR="009A3412" w:rsidRPr="009A3412" w:rsidRDefault="009A3412" w:rsidP="009A3412">
            <w:r w:rsidRPr="009A3412">
              <w:t>– wymienia czynniki, które pomagają odkryć obecność Boga w świecie,</w:t>
            </w:r>
          </w:p>
          <w:p w:rsidR="009A3412" w:rsidRPr="009A3412" w:rsidRDefault="009A3412" w:rsidP="009A3412">
            <w:r w:rsidRPr="009A3412">
              <w:t>– wskazuje na czyny, które można podjąć, by świat był obrazem działania Boga Stwórcy,</w:t>
            </w:r>
          </w:p>
          <w:p w:rsidR="009A3412" w:rsidRPr="009A3412" w:rsidRDefault="009A3412" w:rsidP="009A3412">
            <w:r w:rsidRPr="009A3412">
              <w:t>– używa poprawnie pojęć: chrześcijaństwo, Objawienie Boże,</w:t>
            </w:r>
          </w:p>
          <w:p w:rsidR="009A3412" w:rsidRPr="009A3412" w:rsidRDefault="009A3412" w:rsidP="009A3412">
            <w:r w:rsidRPr="009A3412">
              <w:t>– charakteryzuje podstawowe prawdy wiary,</w:t>
            </w:r>
          </w:p>
          <w:p w:rsidR="009A3412" w:rsidRPr="009A3412" w:rsidRDefault="009A3412" w:rsidP="009A3412">
            <w:r w:rsidRPr="009A3412">
              <w:t>– przytacza historię różańca świętego,</w:t>
            </w:r>
          </w:p>
          <w:p w:rsidR="009A3412" w:rsidRPr="009A3412" w:rsidRDefault="009A3412" w:rsidP="009A3412">
            <w:r w:rsidRPr="009A3412">
              <w:t>– wskazuje w Piśmie Świętym fragmenty mówiące o objawieniu się Boga,</w:t>
            </w:r>
          </w:p>
          <w:p w:rsidR="009A3412" w:rsidRPr="009A3412" w:rsidRDefault="009A3412" w:rsidP="009A3412">
            <w:r w:rsidRPr="009A3412">
              <w:t>– rozróżnia gatunki literackie w tekście biblijnym,</w:t>
            </w:r>
          </w:p>
          <w:p w:rsidR="009A3412" w:rsidRPr="009A3412" w:rsidRDefault="009A3412" w:rsidP="009A3412">
            <w:r w:rsidRPr="009A3412">
              <w:t xml:space="preserve">– uzasadnia, że czytanie </w:t>
            </w:r>
            <w:r w:rsidRPr="009A3412">
              <w:lastRenderedPageBreak/>
              <w:t xml:space="preserve">Pisma Świętego pogłębia więź z Bogiem i z człowiekiem, </w:t>
            </w:r>
          </w:p>
          <w:p w:rsidR="009A3412" w:rsidRPr="009A3412" w:rsidRDefault="009A3412" w:rsidP="009A3412">
            <w:r w:rsidRPr="009A3412">
              <w:t>– opisuje proces formowania się ksiąg biblijnych,</w:t>
            </w:r>
          </w:p>
          <w:p w:rsidR="009A3412" w:rsidRPr="009A3412" w:rsidRDefault="009A3412" w:rsidP="009A3412">
            <w:r w:rsidRPr="009A3412">
              <w:t xml:space="preserve">– </w:t>
            </w:r>
            <w:r w:rsidRPr="009A3412">
              <w:rPr>
                <w:bCs/>
              </w:rPr>
              <w:t>wyjaśnia, jaką rolę spełniał człowiek w powstawaniu Pisma Świętego,</w:t>
            </w:r>
          </w:p>
          <w:p w:rsidR="009A3412" w:rsidRPr="009A3412" w:rsidRDefault="009A3412" w:rsidP="009A3412">
            <w:r w:rsidRPr="009A3412">
              <w:t>– wymienia zasady interpretacji Biblii,</w:t>
            </w:r>
          </w:p>
          <w:p w:rsidR="009A3412" w:rsidRPr="009A3412" w:rsidRDefault="009A3412" w:rsidP="009A3412">
            <w:r w:rsidRPr="009A3412">
              <w:t>– objaśnia zasady interpretacji Pisma Świętego,</w:t>
            </w:r>
          </w:p>
          <w:p w:rsidR="009A3412" w:rsidRPr="009A3412" w:rsidRDefault="009A3412" w:rsidP="009A3412">
            <w:r w:rsidRPr="009A3412">
              <w:t>– wyjaśnia, jak należy rozumieć opis stworzenia świata,</w:t>
            </w:r>
          </w:p>
          <w:p w:rsidR="009A3412" w:rsidRPr="009A3412" w:rsidRDefault="009A3412" w:rsidP="009A3412">
            <w:r w:rsidRPr="009A3412">
              <w:t>– opowiada teksty biblijne dotyczące opisu stworzenia,</w:t>
            </w:r>
          </w:p>
          <w:p w:rsidR="009A3412" w:rsidRPr="009A3412" w:rsidRDefault="009A3412" w:rsidP="009A3412">
            <w:r w:rsidRPr="009A3412">
              <w:t>– charakteryzuje postawę ludzi, którzy sprowadzili na</w:t>
            </w:r>
            <w:r w:rsidRPr="009A3412">
              <w:rPr>
                <w:rFonts w:eastAsia="Calibri"/>
                <w:lang w:eastAsia="en-US"/>
              </w:rPr>
              <w:t xml:space="preserve"> </w:t>
            </w:r>
            <w:r w:rsidRPr="009A3412">
              <w:t>siebie gniew Boży i potop,</w:t>
            </w:r>
          </w:p>
          <w:p w:rsidR="009A3412" w:rsidRPr="009A3412" w:rsidRDefault="009A3412" w:rsidP="009A3412">
            <w:r w:rsidRPr="009A3412">
              <w:t>– wskazuje na konsekwencje źle wykorzystanego daru wolności,</w:t>
            </w:r>
          </w:p>
          <w:p w:rsidR="009A3412" w:rsidRPr="009A3412" w:rsidRDefault="009A3412" w:rsidP="009A3412">
            <w:r w:rsidRPr="009A3412">
              <w:t>– wymienia krainy wchodzące w skład ziemi obiecanej,</w:t>
            </w:r>
          </w:p>
          <w:p w:rsidR="009A3412" w:rsidRPr="009A3412" w:rsidRDefault="009A3412" w:rsidP="009A3412">
            <w:r w:rsidRPr="009A3412">
              <w:t>– streszcza historię Ziemi Ojców wiary Izraela,</w:t>
            </w:r>
          </w:p>
          <w:p w:rsidR="009A3412" w:rsidRPr="009A3412" w:rsidRDefault="009A3412" w:rsidP="009A3412">
            <w:r w:rsidRPr="009A3412">
              <w:t xml:space="preserve">– podaje naukę Pisma </w:t>
            </w:r>
            <w:r w:rsidRPr="009A3412">
              <w:lastRenderedPageBreak/>
              <w:t>Świętego na temat wiary,</w:t>
            </w:r>
          </w:p>
          <w:p w:rsidR="005D51BA" w:rsidRDefault="009A3412" w:rsidP="009A3412">
            <w:r w:rsidRPr="009A3412">
              <w:t>– objaśnia, czym jest zawierzenie Bogu.</w:t>
            </w:r>
          </w:p>
          <w:p w:rsidR="009A3412" w:rsidRPr="009A3412" w:rsidRDefault="009A3412" w:rsidP="009A3412">
            <w:r w:rsidRPr="009A3412">
              <w:t>– wymienia chrześcijańskie tradycje związane z Adwentem,</w:t>
            </w:r>
          </w:p>
          <w:p w:rsidR="009A3412" w:rsidRPr="009A3412" w:rsidRDefault="009A3412" w:rsidP="009A3412">
            <w:r w:rsidRPr="009A3412">
              <w:t>– objaśnia znaczenie Adwentu,</w:t>
            </w:r>
          </w:p>
          <w:p w:rsidR="009A3412" w:rsidRPr="009A3412" w:rsidRDefault="009A3412" w:rsidP="009A3412">
            <w:r w:rsidRPr="009A3412">
              <w:t>– uzasadnia, że Adwent jest przygotowaniem do Bożego Narodzenia i radosnym oczekiwaniem na powtórne przyjście Pana,</w:t>
            </w:r>
          </w:p>
          <w:p w:rsidR="009A3412" w:rsidRPr="009A3412" w:rsidRDefault="009A3412" w:rsidP="009A3412">
            <w:r w:rsidRPr="009A3412">
              <w:t>– wyjaśnia sens zwyczajów i tradycji bożonarodzeniowych,</w:t>
            </w:r>
          </w:p>
          <w:p w:rsidR="009A3412" w:rsidRPr="009A3412" w:rsidRDefault="009A3412" w:rsidP="009A3412">
            <w:r w:rsidRPr="009A3412">
              <w:t>– uzasadnia, że Boże Narodzenie jest wezwaniem do miłości,</w:t>
            </w:r>
          </w:p>
          <w:p w:rsidR="009A3412" w:rsidRPr="009A3412" w:rsidRDefault="009A3412" w:rsidP="009A3412">
            <w:r w:rsidRPr="009A3412">
              <w:t>– określa, na czym polega chrześcijański charakter przeżywania świąt Bożego Narodzenia,</w:t>
            </w:r>
          </w:p>
          <w:p w:rsidR="009A3412" w:rsidRPr="009A3412" w:rsidRDefault="009A3412" w:rsidP="009A3412">
            <w:r w:rsidRPr="009A3412">
              <w:t>– wymienia poszczególne etapy wędrówki Izraelitów do Ziemi Obiecanej,</w:t>
            </w:r>
          </w:p>
          <w:p w:rsidR="009A3412" w:rsidRDefault="009A3412" w:rsidP="009A3412">
            <w:r w:rsidRPr="009A3412">
              <w:t>– charakteryzuje wędrówkę</w:t>
            </w:r>
          </w:p>
          <w:p w:rsidR="009A3412" w:rsidRPr="009A3412" w:rsidRDefault="009A3412" w:rsidP="009A3412">
            <w:r w:rsidRPr="009A3412">
              <w:t>Izraelitów przez pustynię,</w:t>
            </w:r>
          </w:p>
          <w:p w:rsidR="009A3412" w:rsidRPr="009A3412" w:rsidRDefault="009A3412" w:rsidP="009A3412">
            <w:r w:rsidRPr="009A3412">
              <w:t>– określa rolę i zadania Mojżesza,</w:t>
            </w:r>
          </w:p>
          <w:p w:rsidR="009A3412" w:rsidRPr="009A3412" w:rsidRDefault="009A3412" w:rsidP="009A3412">
            <w:r w:rsidRPr="009A3412">
              <w:t>– objaśnia znaczenie przykazań Bożych dla człowieka,</w:t>
            </w:r>
          </w:p>
          <w:p w:rsidR="009A3412" w:rsidRPr="009A3412" w:rsidRDefault="009A3412" w:rsidP="009A3412">
            <w:r w:rsidRPr="009A3412">
              <w:lastRenderedPageBreak/>
              <w:t>– opowiada o zawarciu przymierza na górze Synaj,</w:t>
            </w:r>
          </w:p>
          <w:p w:rsidR="009A3412" w:rsidRPr="009A3412" w:rsidRDefault="009A3412" w:rsidP="009A3412">
            <w:r w:rsidRPr="009A3412">
              <w:rPr>
                <w:bCs/>
              </w:rPr>
              <w:t xml:space="preserve">– wyjaśnia, na czym polegało przymierze w </w:t>
            </w:r>
            <w:proofErr w:type="spellStart"/>
            <w:r w:rsidRPr="009A3412">
              <w:rPr>
                <w:bCs/>
              </w:rPr>
              <w:t>Sychem</w:t>
            </w:r>
            <w:proofErr w:type="spellEnd"/>
            <w:r w:rsidRPr="009A3412">
              <w:rPr>
                <w:bCs/>
              </w:rPr>
              <w:t>,</w:t>
            </w:r>
          </w:p>
          <w:p w:rsidR="009A3412" w:rsidRPr="009A3412" w:rsidRDefault="009A3412" w:rsidP="009A3412">
            <w:r w:rsidRPr="009A3412">
              <w:t xml:space="preserve">– porównuje losy Izraela pod wodzą Mojżesza i </w:t>
            </w:r>
            <w:proofErr w:type="spellStart"/>
            <w:r w:rsidRPr="009A3412">
              <w:t>Jozuego</w:t>
            </w:r>
            <w:proofErr w:type="spellEnd"/>
            <w:r w:rsidRPr="009A3412">
              <w:t>,</w:t>
            </w:r>
          </w:p>
          <w:p w:rsidR="009A3412" w:rsidRPr="009A3412" w:rsidRDefault="009A3412" w:rsidP="009A3412">
            <w:r w:rsidRPr="009A3412">
              <w:rPr>
                <w:bCs/>
              </w:rPr>
              <w:t>– analizuje teksty źródłowe,</w:t>
            </w:r>
          </w:p>
          <w:p w:rsidR="009A3412" w:rsidRPr="009A3412" w:rsidRDefault="009A3412" w:rsidP="009A3412">
            <w:r w:rsidRPr="009A3412">
              <w:t>– opowiada o działalności sędziów w Narodzie Wybranym,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 xml:space="preserve">– określa, na czym polegała działalność sędziów </w:t>
            </w:r>
            <w:r w:rsidRPr="009A3412">
              <w:t>w Narodzie Wybranym</w:t>
            </w:r>
            <w:r w:rsidRPr="009A3412">
              <w:rPr>
                <w:bCs/>
              </w:rPr>
              <w:t>,</w:t>
            </w:r>
          </w:p>
          <w:p w:rsidR="009A3412" w:rsidRPr="009A3412" w:rsidRDefault="009A3412" w:rsidP="009A3412">
            <w:r w:rsidRPr="009A3412">
              <w:t>– objaśnia, w jakich okolicznościach Dawid został namaszczony na króla,</w:t>
            </w:r>
          </w:p>
          <w:p w:rsidR="009A3412" w:rsidRPr="009A3412" w:rsidRDefault="009A3412" w:rsidP="009A3412">
            <w:r w:rsidRPr="009A3412">
              <w:t>– wskazuje, że Jezus jest potomkiem Dawida,</w:t>
            </w:r>
          </w:p>
          <w:p w:rsidR="009A3412" w:rsidRPr="009A3412" w:rsidRDefault="009A3412" w:rsidP="009A3412">
            <w:r w:rsidRPr="009A3412">
              <w:t>– objaśnia, w czym wyraża się mądrość,</w:t>
            </w:r>
          </w:p>
          <w:p w:rsidR="009A3412" w:rsidRPr="009A3412" w:rsidRDefault="009A3412" w:rsidP="009A3412">
            <w:r w:rsidRPr="009A3412">
              <w:t>– charakteryzuje rządy króla Salomona,</w:t>
            </w:r>
          </w:p>
          <w:p w:rsidR="009A3412" w:rsidRPr="009A3412" w:rsidRDefault="009A3412" w:rsidP="009A3412">
            <w:r w:rsidRPr="009A3412">
              <w:t xml:space="preserve">– wyjaśnia, dlaczego wszelkie rozłamy są niekorzystne dla człowieka i społeczeństwa, </w:t>
            </w:r>
          </w:p>
          <w:p w:rsidR="009A3412" w:rsidRPr="009A3412" w:rsidRDefault="009A3412" w:rsidP="009A3412">
            <w:r w:rsidRPr="009A3412">
              <w:t>– objaśnia, dlaczego ważne jest prawowite sprawowanie władzy,</w:t>
            </w:r>
          </w:p>
          <w:p w:rsidR="009A3412" w:rsidRPr="009A3412" w:rsidRDefault="009A3412" w:rsidP="009A3412">
            <w:r w:rsidRPr="009A3412">
              <w:lastRenderedPageBreak/>
              <w:t>– przytacza treści Pisma Świętego mówiące o Eliaszu, Izajaszu i Jeremiaszu,</w:t>
            </w:r>
          </w:p>
          <w:p w:rsidR="009A3412" w:rsidRDefault="009A3412" w:rsidP="009A3412">
            <w:r w:rsidRPr="009A3412">
              <w:t>– stwierdza, iż Bóg przez</w:t>
            </w:r>
          </w:p>
          <w:p w:rsidR="009A3412" w:rsidRPr="009A3412" w:rsidRDefault="009A3412" w:rsidP="009A3412">
            <w:r w:rsidRPr="009A3412">
              <w:t>proroków przygotowywał ludzi na przyjście Zbawiciela,</w:t>
            </w:r>
          </w:p>
          <w:p w:rsidR="009A3412" w:rsidRPr="009A3412" w:rsidRDefault="009A3412" w:rsidP="009A3412">
            <w:r w:rsidRPr="009A3412">
              <w:t>– wskazuje wartości prowadzące do wewnętrznego nawrócenia,</w:t>
            </w:r>
          </w:p>
          <w:p w:rsidR="009A3412" w:rsidRPr="009A3412" w:rsidRDefault="009A3412" w:rsidP="009A3412">
            <w:r w:rsidRPr="009A3412">
              <w:t>– stosuje w życiu słowo Boże,</w:t>
            </w:r>
          </w:p>
          <w:p w:rsidR="009A3412" w:rsidRPr="009A3412" w:rsidRDefault="009A3412" w:rsidP="009A3412">
            <w:r w:rsidRPr="009A3412">
              <w:t>– analizuje fragment Księgi Jeremiasza dotyczący nawrócenia,</w:t>
            </w:r>
          </w:p>
          <w:p w:rsidR="009A3412" w:rsidRPr="009A3412" w:rsidRDefault="009A3412" w:rsidP="009A3412">
            <w:r w:rsidRPr="009A3412">
              <w:t>– przytacza proroctwa Jeremiasza dotyczące niewoli babilońskiej,</w:t>
            </w:r>
          </w:p>
          <w:p w:rsidR="009A3412" w:rsidRPr="009A3412" w:rsidRDefault="009A3412" w:rsidP="009A3412">
            <w:r w:rsidRPr="009A3412">
              <w:t>– wymienia przyczyny niewoli babilońskiej,</w:t>
            </w:r>
          </w:p>
          <w:p w:rsidR="009A3412" w:rsidRPr="009A3412" w:rsidRDefault="009A3412" w:rsidP="009A3412">
            <w:r w:rsidRPr="009A3412">
              <w:t>– opowiada o sytuacji Izraelitów w niewoli babilońskiej,</w:t>
            </w:r>
          </w:p>
          <w:p w:rsidR="009A3412" w:rsidRPr="009A3412" w:rsidRDefault="009A3412" w:rsidP="009A3412">
            <w:r w:rsidRPr="009A3412">
              <w:t>– wymienia cechy, jakimi wyróżniał się Hiob,</w:t>
            </w:r>
          </w:p>
          <w:p w:rsidR="009A3412" w:rsidRPr="009A3412" w:rsidRDefault="009A3412" w:rsidP="009A3412">
            <w:r w:rsidRPr="009A3412">
              <w:t>– wyjaśnia, czego uczy heroiczna postawa braci machabejskich i ich matki,</w:t>
            </w:r>
          </w:p>
          <w:p w:rsidR="009A3412" w:rsidRPr="009A3412" w:rsidRDefault="009A3412" w:rsidP="009A3412">
            <w:r w:rsidRPr="009A3412">
              <w:t>– charakteryzuje postawę Machabeuszy,</w:t>
            </w:r>
          </w:p>
          <w:p w:rsidR="009A3412" w:rsidRPr="009A3412" w:rsidRDefault="009A3412" w:rsidP="009A3412">
            <w:r w:rsidRPr="009A3412">
              <w:t>– opowiada o Judzie Machabeuszu,</w:t>
            </w:r>
          </w:p>
          <w:p w:rsidR="009A3412" w:rsidRPr="009A3412" w:rsidRDefault="009A3412" w:rsidP="009A3412">
            <w:r w:rsidRPr="009A3412">
              <w:t xml:space="preserve">– identyfikuje Boga z </w:t>
            </w:r>
            <w:r w:rsidRPr="009A3412">
              <w:lastRenderedPageBreak/>
              <w:t>Panem czasu,</w:t>
            </w:r>
          </w:p>
          <w:p w:rsidR="009A3412" w:rsidRDefault="009A3412" w:rsidP="009A3412">
            <w:r w:rsidRPr="009A3412">
              <w:t>– wyjaśnia, dlaczego Bóg jest Panem czasu i historii.</w:t>
            </w:r>
          </w:p>
          <w:p w:rsidR="009A3412" w:rsidRDefault="009A3412" w:rsidP="009A3412"/>
        </w:tc>
        <w:tc>
          <w:tcPr>
            <w:tcW w:w="2829" w:type="dxa"/>
            <w:gridSpan w:val="3"/>
          </w:tcPr>
          <w:p w:rsidR="009A3412" w:rsidRPr="009A3412" w:rsidRDefault="009A3412" w:rsidP="009A3412">
            <w:r w:rsidRPr="009A3412">
              <w:rPr>
                <w:b/>
                <w:bCs/>
              </w:rPr>
              <w:lastRenderedPageBreak/>
              <w:t>Uczeń:</w:t>
            </w:r>
          </w:p>
          <w:p w:rsidR="009A3412" w:rsidRPr="009A3412" w:rsidRDefault="009A3412" w:rsidP="009A3412">
            <w:r w:rsidRPr="009A3412">
              <w:t xml:space="preserve">– wskazuje na związek godności człowieka z dziełem stworzenia, </w:t>
            </w:r>
          </w:p>
          <w:p w:rsidR="009A3412" w:rsidRPr="009A3412" w:rsidRDefault="009A3412" w:rsidP="009A3412">
            <w:r w:rsidRPr="009A3412">
              <w:t>– stwierdza, że pełnię człowieczeństwa możemy zobaczyć tylko w Chrystusie,</w:t>
            </w:r>
          </w:p>
          <w:p w:rsidR="009A3412" w:rsidRPr="009A3412" w:rsidRDefault="009A3412" w:rsidP="009A3412">
            <w:r w:rsidRPr="009A3412">
              <w:t>– określa kryteria, według których staje człowiek w chwili decydujących wyborów moralnych,</w:t>
            </w:r>
          </w:p>
          <w:p w:rsidR="009A3412" w:rsidRPr="009A3412" w:rsidRDefault="009A3412" w:rsidP="009A3412">
            <w:r w:rsidRPr="009A3412">
              <w:t>– przewiduje konsekwencje dokonywanych wyborów,</w:t>
            </w:r>
          </w:p>
          <w:p w:rsidR="009A3412" w:rsidRPr="009A3412" w:rsidRDefault="009A3412" w:rsidP="009A3412">
            <w:r w:rsidRPr="009A3412">
              <w:t>– dowodzi, że człowiek nosi w sercu pragnienie Boga,</w:t>
            </w:r>
          </w:p>
          <w:p w:rsidR="009A3412" w:rsidRPr="009A3412" w:rsidRDefault="009A3412" w:rsidP="009A3412">
            <w:r w:rsidRPr="009A3412">
              <w:t>– stwierdza, że poznanie Boga jest warunkiem koniecznym do odkrycia sensu istnienia,</w:t>
            </w:r>
          </w:p>
          <w:p w:rsidR="009A3412" w:rsidRPr="009A3412" w:rsidRDefault="009A3412" w:rsidP="009A3412">
            <w:r w:rsidRPr="009A3412">
              <w:t xml:space="preserve">– redaguje modlitwę o </w:t>
            </w:r>
            <w:r w:rsidRPr="009A3412">
              <w:lastRenderedPageBreak/>
              <w:t>przymnożenie łaski wiary w poznawaniu Boga.</w:t>
            </w:r>
          </w:p>
          <w:p w:rsidR="009A3412" w:rsidRPr="009A3412" w:rsidRDefault="009A3412" w:rsidP="009A3412">
            <w:r w:rsidRPr="009A3412">
              <w:t>– objaśnia motto życiowe św. Stanisława Kostki: „Do wyższych rzeczy jestem stworzony i dla nich pragnę żyć”,</w:t>
            </w:r>
          </w:p>
          <w:p w:rsidR="009A3412" w:rsidRPr="009A3412" w:rsidRDefault="009A3412" w:rsidP="009A3412">
            <w:r w:rsidRPr="009A3412">
              <w:t xml:space="preserve">– wskazuje na mapie miejsca pobytu św. Stanisława Kostki, </w:t>
            </w:r>
          </w:p>
          <w:p w:rsidR="009A3412" w:rsidRPr="009A3412" w:rsidRDefault="009A3412" w:rsidP="009A3412">
            <w:r w:rsidRPr="009A3412">
              <w:t>– analizuje postępowanie św. Stanisława Kostki,</w:t>
            </w:r>
          </w:p>
          <w:p w:rsidR="009A3412" w:rsidRPr="009A3412" w:rsidRDefault="009A3412" w:rsidP="009A3412">
            <w:r w:rsidRPr="009A3412">
              <w:t>– redaguje modlitwę, będącą uwielbieniem Boga za dar stworzenia,</w:t>
            </w:r>
          </w:p>
          <w:p w:rsidR="009A3412" w:rsidRPr="009A3412" w:rsidRDefault="009A3412" w:rsidP="009A3412">
            <w:r w:rsidRPr="009A3412">
              <w:t>– uzasadnia potrzebę rozwoju swojej wiary,</w:t>
            </w:r>
          </w:p>
          <w:p w:rsidR="009A3412" w:rsidRPr="009A3412" w:rsidRDefault="009A3412" w:rsidP="009A3412">
            <w:r w:rsidRPr="009A3412">
              <w:t>– określa postawę świadka Chrystusa,</w:t>
            </w:r>
          </w:p>
          <w:p w:rsidR="009A3412" w:rsidRPr="009A3412" w:rsidRDefault="009A3412" w:rsidP="009A3412">
            <w:r w:rsidRPr="009A3412">
              <w:t>– analizuje przesłanie papieża Jana Pawła II i papieża Benedykta XVI dotyczące Objawienia Bożego,</w:t>
            </w:r>
          </w:p>
          <w:p w:rsidR="009A3412" w:rsidRPr="009A3412" w:rsidRDefault="009A3412" w:rsidP="009A3412">
            <w:r w:rsidRPr="009A3412">
              <w:t>– charakteryzuje prawdy zawarte we wskazanym słowie Bożym,</w:t>
            </w:r>
          </w:p>
          <w:p w:rsidR="009A3412" w:rsidRPr="009A3412" w:rsidRDefault="009A3412" w:rsidP="009A3412">
            <w:r w:rsidRPr="009A3412">
              <w:t>– wskazuje na różaniec jako źródło ratunku dla siebie i świata,</w:t>
            </w:r>
          </w:p>
          <w:p w:rsidR="009A3412" w:rsidRPr="009A3412" w:rsidRDefault="009A3412" w:rsidP="009A3412">
            <w:r w:rsidRPr="009A3412">
              <w:t>– analizuje teksty źródłowe na temat modlitwy różańcowej,</w:t>
            </w:r>
          </w:p>
          <w:p w:rsidR="009A3412" w:rsidRPr="009A3412" w:rsidRDefault="009A3412" w:rsidP="009A3412">
            <w:r w:rsidRPr="009A3412">
              <w:t xml:space="preserve">– wyjaśnia znaczenie modlitwy różańcowej dla </w:t>
            </w:r>
            <w:r w:rsidRPr="009A3412">
              <w:lastRenderedPageBreak/>
              <w:t>życia chrześcijanina,</w:t>
            </w:r>
          </w:p>
          <w:p w:rsidR="009A3412" w:rsidRPr="009A3412" w:rsidRDefault="009A3412" w:rsidP="009A3412">
            <w:r w:rsidRPr="009A3412">
              <w:t>– analizuje teksty z Pisma Świętego,</w:t>
            </w:r>
          </w:p>
          <w:p w:rsidR="009A3412" w:rsidRPr="009A3412" w:rsidRDefault="009A3412" w:rsidP="009A3412">
            <w:r w:rsidRPr="009A3412">
              <w:t>– wymienia ludzkich autorów Pisma Świętego,</w:t>
            </w:r>
          </w:p>
          <w:p w:rsidR="009A3412" w:rsidRPr="009A3412" w:rsidRDefault="009A3412" w:rsidP="009A3412">
            <w:r w:rsidRPr="009A3412">
              <w:t>– wskazuje, gdzie szukać informacji o autorach biblijnych,</w:t>
            </w:r>
          </w:p>
          <w:p w:rsidR="009A3412" w:rsidRPr="009A3412" w:rsidRDefault="009A3412" w:rsidP="009A3412">
            <w:r w:rsidRPr="009A3412">
              <w:t>– charakteryzuje gatunki literackie występujące w Piśmie Świętym,</w:t>
            </w:r>
          </w:p>
          <w:p w:rsidR="009A3412" w:rsidRPr="009A3412" w:rsidRDefault="009A3412" w:rsidP="009A3412">
            <w:r w:rsidRPr="009A3412">
              <w:t>– określa zasady czytania Pisma Świętego,</w:t>
            </w:r>
          </w:p>
          <w:p w:rsidR="009A3412" w:rsidRPr="009A3412" w:rsidRDefault="009A3412" w:rsidP="009A3412">
            <w:r w:rsidRPr="009A3412">
              <w:t>– analizuje wybrane fragmenty Pisma Świętego, uwzględniając zasady interpretacji,</w:t>
            </w:r>
          </w:p>
          <w:p w:rsidR="009A3412" w:rsidRPr="009A3412" w:rsidRDefault="009A3412" w:rsidP="009A3412">
            <w:r w:rsidRPr="009A3412">
              <w:t>– charakteryzuje rolę człowieka w świecie,</w:t>
            </w:r>
          </w:p>
          <w:p w:rsidR="009A3412" w:rsidRPr="009A3412" w:rsidRDefault="009A3412" w:rsidP="009A3412">
            <w:r w:rsidRPr="009A3412">
              <w:t xml:space="preserve">– klasyfikuje kolejność </w:t>
            </w:r>
            <w:r w:rsidR="006E1882" w:rsidRPr="006E1882">
              <w:t>stworzeń według tekstu biblijnego,</w:t>
            </w:r>
          </w:p>
          <w:p w:rsidR="009A3412" w:rsidRPr="009A3412" w:rsidRDefault="009A3412" w:rsidP="009A3412">
            <w:r w:rsidRPr="009A3412">
              <w:t>– analizuje dokumenty Kościoła ukazujące istotę grzechu,</w:t>
            </w:r>
          </w:p>
          <w:p w:rsidR="009A3412" w:rsidRPr="009A3412" w:rsidRDefault="009A3412" w:rsidP="009A3412">
            <w:r w:rsidRPr="009A3412">
              <w:t>– analizuje fragmenty Pisma Świętego mówiące o powołaniu i posłaniu Abrahama,</w:t>
            </w:r>
          </w:p>
          <w:p w:rsidR="005D51BA" w:rsidRDefault="009A3412" w:rsidP="009A3412">
            <w:r w:rsidRPr="009A3412">
              <w:t>– uzasadnia potrzebę troski o własną</w:t>
            </w:r>
          </w:p>
          <w:p w:rsidR="009A3412" w:rsidRPr="009A3412" w:rsidRDefault="009A3412" w:rsidP="009A3412">
            <w:r w:rsidRPr="009A3412">
              <w:t>Ojczyznę,</w:t>
            </w:r>
          </w:p>
          <w:p w:rsidR="009A3412" w:rsidRPr="009A3412" w:rsidRDefault="009A3412" w:rsidP="009A3412">
            <w:r w:rsidRPr="009A3412">
              <w:t>– charakteryzuje postawy Ojców wiary – patriarchów,</w:t>
            </w:r>
          </w:p>
          <w:p w:rsidR="009A3412" w:rsidRDefault="009A3412" w:rsidP="009A3412">
            <w:r w:rsidRPr="009A3412">
              <w:lastRenderedPageBreak/>
              <w:t>– określa rolę patriarchów w życiu współczesnego Kościoła.</w:t>
            </w:r>
          </w:p>
          <w:p w:rsidR="009A3412" w:rsidRPr="009A3412" w:rsidRDefault="009A3412" w:rsidP="009A3412">
            <w:r w:rsidRPr="009A3412">
              <w:t>– wyjaśnia potrzebę pracy nad sobą,</w:t>
            </w:r>
          </w:p>
          <w:p w:rsidR="009A3412" w:rsidRPr="009A3412" w:rsidRDefault="009A3412" w:rsidP="009A3412">
            <w:r w:rsidRPr="009A3412">
              <w:t>– wskazuje na sposób właściwego przeżycia Adwentu,</w:t>
            </w:r>
          </w:p>
          <w:p w:rsidR="009A3412" w:rsidRPr="009A3412" w:rsidRDefault="009A3412" w:rsidP="009A3412">
            <w:r w:rsidRPr="009A3412">
              <w:t>– wybiera sposób dziękczynienia Bogu za Jego miłość,</w:t>
            </w:r>
          </w:p>
          <w:p w:rsidR="009A3412" w:rsidRPr="009A3412" w:rsidRDefault="009A3412" w:rsidP="009A3412">
            <w:r w:rsidRPr="009A3412">
              <w:t>– projektuje scenariusz wigilii w domu,</w:t>
            </w:r>
          </w:p>
          <w:p w:rsidR="009A3412" w:rsidRPr="009A3412" w:rsidRDefault="009A3412" w:rsidP="009A3412">
            <w:r w:rsidRPr="009A3412">
              <w:t>– podaje przykłady odpowiedzialnego korzystania z wolności,</w:t>
            </w:r>
          </w:p>
          <w:p w:rsidR="009A3412" w:rsidRPr="009A3412" w:rsidRDefault="009A3412" w:rsidP="009A3412">
            <w:r w:rsidRPr="009A3412">
              <w:t>– wskazuje, że Jezus swoim życiem i przepowiadaniem zaświadczył o ważności Dekalogu,</w:t>
            </w:r>
          </w:p>
          <w:p w:rsidR="009A3412" w:rsidRPr="009A3412" w:rsidRDefault="009A3412" w:rsidP="009A3412">
            <w:r w:rsidRPr="009A3412">
              <w:t>– uzasadnia potrzebę wypełniania przykazań Bożych,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uzasadnia, że wierność Jedynemu Bogu jest warunkiem zbawienia,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wskazuje, w jaki sposób można służyć Bogu,</w:t>
            </w:r>
          </w:p>
          <w:p w:rsidR="009A3412" w:rsidRPr="009A3412" w:rsidRDefault="009A3412" w:rsidP="009A3412">
            <w:r w:rsidRPr="009A3412">
              <w:t>– dowodzi, że służba jest wyrazem miłości,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charakteryzuje działalność Samuela,</w:t>
            </w:r>
          </w:p>
          <w:p w:rsid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uzasadnia potrzebę wsłuchiwania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lastRenderedPageBreak/>
              <w:t>się w głos Boga,</w:t>
            </w:r>
          </w:p>
          <w:p w:rsidR="009A3412" w:rsidRPr="009A3412" w:rsidRDefault="009A3412" w:rsidP="009A3412">
            <w:r w:rsidRPr="009A3412">
              <w:t>– podaje ramy czasowe panowania króla Dawida,</w:t>
            </w:r>
          </w:p>
          <w:p w:rsidR="009A3412" w:rsidRPr="009A3412" w:rsidRDefault="009A3412" w:rsidP="009A3412">
            <w:r w:rsidRPr="009A3412">
              <w:t xml:space="preserve">– określa cel modlitwy psalmami, </w:t>
            </w:r>
          </w:p>
          <w:p w:rsidR="009A3412" w:rsidRPr="009A3412" w:rsidRDefault="009A3412" w:rsidP="009A3412">
            <w:r w:rsidRPr="009A3412">
              <w:t>– analizuje teksty źródłowe, mówiące o królu Dawidzie,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wskazuje na potrzebę rozwoju daru mądrości,</w:t>
            </w:r>
          </w:p>
          <w:p w:rsidR="009A3412" w:rsidRPr="009A3412" w:rsidRDefault="009A3412" w:rsidP="009A3412">
            <w:r w:rsidRPr="009A3412">
              <w:t>– opisuje tło wydarzeń, które przyczyniły się do podziału królestwa Salomona,</w:t>
            </w:r>
          </w:p>
          <w:p w:rsidR="009A3412" w:rsidRPr="009A3412" w:rsidRDefault="009A3412" w:rsidP="009A3412">
            <w:r w:rsidRPr="009A3412">
              <w:t>– określa, czym jest podział i rozłam,</w:t>
            </w:r>
          </w:p>
          <w:p w:rsidR="009A3412" w:rsidRPr="009A3412" w:rsidRDefault="009A3412" w:rsidP="009A3412">
            <w:r w:rsidRPr="009A3412">
              <w:t>– rozróżnia postępowanie wybranych proroków,</w:t>
            </w:r>
          </w:p>
          <w:p w:rsidR="009A3412" w:rsidRPr="009A3412" w:rsidRDefault="009A3412" w:rsidP="009A3412">
            <w:r w:rsidRPr="009A3412">
              <w:t>– sugeruje, w jaki sposób możemy świadczyć o Bogu w swoim środowisku,</w:t>
            </w:r>
          </w:p>
          <w:p w:rsidR="009A3412" w:rsidRPr="009A3412" w:rsidRDefault="009A3412" w:rsidP="009A3412">
            <w:r w:rsidRPr="009A3412">
              <w:t>– dowodzi konieczności pracy nad sobą,</w:t>
            </w:r>
          </w:p>
          <w:p w:rsidR="009A3412" w:rsidRPr="009A3412" w:rsidRDefault="009A3412" w:rsidP="009A3412">
            <w:r w:rsidRPr="009A3412">
              <w:t>– określa formy przeciwdziałania zniewoleniu,</w:t>
            </w:r>
          </w:p>
          <w:p w:rsidR="009A3412" w:rsidRPr="009A3412" w:rsidRDefault="009A3412" w:rsidP="009A3412">
            <w:r w:rsidRPr="009A3412">
              <w:t>– charakteryzuje postawę chrześcijanina przeżywającego cierpienie, niepowodzenie,</w:t>
            </w:r>
          </w:p>
          <w:p w:rsidR="009A3412" w:rsidRPr="009A3412" w:rsidRDefault="009A3412" w:rsidP="009A3412">
            <w:r w:rsidRPr="009A3412">
              <w:t xml:space="preserve">– stwierdza, w jaki sposób może naśladować postawę Hioba w cierpieniu, </w:t>
            </w:r>
          </w:p>
          <w:p w:rsidR="009A3412" w:rsidRPr="009A3412" w:rsidRDefault="009A3412" w:rsidP="009A3412">
            <w:r w:rsidRPr="009A3412">
              <w:t xml:space="preserve">– wymienia męczenników </w:t>
            </w:r>
            <w:r w:rsidRPr="009A3412">
              <w:lastRenderedPageBreak/>
              <w:t xml:space="preserve">za wiarę, </w:t>
            </w:r>
          </w:p>
          <w:p w:rsidR="009A3412" w:rsidRPr="009A3412" w:rsidRDefault="009A3412" w:rsidP="009A3412">
            <w:r w:rsidRPr="009A3412">
              <w:t>– wybiera sposoby umacniania własnej wiary,</w:t>
            </w:r>
          </w:p>
          <w:p w:rsidR="009A3412" w:rsidRPr="009A3412" w:rsidRDefault="009A3412" w:rsidP="009A3412">
            <w:r w:rsidRPr="009A3412">
              <w:t>– dowodzi konieczności dawania świadectwa wierności Bogu,</w:t>
            </w:r>
          </w:p>
          <w:p w:rsidR="009A3412" w:rsidRPr="009A3412" w:rsidRDefault="009A3412" w:rsidP="009A3412">
            <w:r w:rsidRPr="009A3412">
              <w:t>– wskazuje, komu zawdzięczamy istnienie,</w:t>
            </w:r>
          </w:p>
          <w:p w:rsidR="009A3412" w:rsidRDefault="009A3412" w:rsidP="009A3412">
            <w:r w:rsidRPr="009A3412">
              <w:t>– ocenia, jak przeżywa czas wolny.</w:t>
            </w:r>
          </w:p>
          <w:p w:rsidR="009A3412" w:rsidRDefault="009A3412" w:rsidP="009A3412"/>
        </w:tc>
        <w:tc>
          <w:tcPr>
            <w:tcW w:w="2829" w:type="dxa"/>
          </w:tcPr>
          <w:p w:rsidR="00F63BE3" w:rsidRPr="00F63BE3" w:rsidRDefault="00F63BE3" w:rsidP="00F63BE3">
            <w:r w:rsidRPr="00F63BE3">
              <w:rPr>
                <w:b/>
                <w:bCs/>
              </w:rPr>
              <w:lastRenderedPageBreak/>
              <w:t>Uczeń:</w:t>
            </w:r>
          </w:p>
          <w:p w:rsidR="009A3412" w:rsidRPr="009A3412" w:rsidRDefault="009A3412" w:rsidP="009A3412">
            <w:r w:rsidRPr="009A3412">
              <w:t>– planuje pracę nad sobą, zmierzającą ku pełnemu rozwojowi swego człowieczeństwa,</w:t>
            </w:r>
          </w:p>
          <w:p w:rsidR="009A3412" w:rsidRPr="009A3412" w:rsidRDefault="009A3412" w:rsidP="009A3412">
            <w:r w:rsidRPr="009A3412">
              <w:t>– przyjmuje odpowiedzialność za swój rozwój,</w:t>
            </w:r>
          </w:p>
          <w:p w:rsidR="009A3412" w:rsidRPr="009A3412" w:rsidRDefault="009A3412" w:rsidP="009A3412">
            <w:r w:rsidRPr="009A3412">
              <w:t>– ocenia swoją postawę względem Boga,</w:t>
            </w:r>
          </w:p>
          <w:p w:rsidR="005D51BA" w:rsidRDefault="009A3412" w:rsidP="009A3412">
            <w:r w:rsidRPr="009A3412">
              <w:t>– planuje troskę o rozwój swojej wiary i mądrości.</w:t>
            </w:r>
          </w:p>
          <w:p w:rsidR="009A3412" w:rsidRPr="009A3412" w:rsidRDefault="009A3412" w:rsidP="009A3412">
            <w:r w:rsidRPr="009A3412">
              <w:t xml:space="preserve">– redaguje odezwę do swoich rówieśników, w której zwraca się o poszanowanie naturalnego środowiska,  </w:t>
            </w:r>
          </w:p>
          <w:p w:rsidR="009A3412" w:rsidRPr="009A3412" w:rsidRDefault="009A3412" w:rsidP="009A3412">
            <w:r w:rsidRPr="009A3412">
              <w:t>– dowodzi, że chrześcijaństwo jest religią objawioną,</w:t>
            </w:r>
          </w:p>
          <w:p w:rsidR="009A3412" w:rsidRPr="009A3412" w:rsidRDefault="009A3412" w:rsidP="009A3412">
            <w:r w:rsidRPr="009A3412">
              <w:t>– redaguje rozważania do tajemnic różańcowych,</w:t>
            </w:r>
          </w:p>
          <w:p w:rsidR="009A3412" w:rsidRPr="009A3412" w:rsidRDefault="009A3412" w:rsidP="009A3412">
            <w:r w:rsidRPr="009A3412">
              <w:t xml:space="preserve">– planuje osobistą </w:t>
            </w:r>
            <w:r w:rsidRPr="009A3412">
              <w:lastRenderedPageBreak/>
              <w:t>modlitwę różańcową,</w:t>
            </w:r>
          </w:p>
          <w:p w:rsidR="009A3412" w:rsidRPr="009A3412" w:rsidRDefault="009A3412" w:rsidP="009A3412">
            <w:r w:rsidRPr="009A3412">
              <w:t>– planuje podjęcie działań w celu pogłębienia osobistej więzi z Bogiem,</w:t>
            </w:r>
          </w:p>
          <w:p w:rsidR="009A3412" w:rsidRPr="009A3412" w:rsidRDefault="009A3412" w:rsidP="009A3412">
            <w:r w:rsidRPr="009A3412">
              <w:t>– przyjmuje odpowiedzialność za właściwe przyjmowanie słowa Bożego,</w:t>
            </w:r>
          </w:p>
          <w:p w:rsidR="009A3412" w:rsidRPr="009A3412" w:rsidRDefault="009A3412" w:rsidP="009A3412">
            <w:r w:rsidRPr="009A3412">
              <w:t>– ocenia swoją postawę w odniesieniu do słowa Bożego zawartego w Biblii;</w:t>
            </w:r>
          </w:p>
          <w:p w:rsidR="009A3412" w:rsidRPr="009A3412" w:rsidRDefault="009A3412" w:rsidP="009A3412">
            <w:r w:rsidRPr="009A3412">
              <w:t>– przyjmuje postawę wdzięczności za dar słowa Bożego,</w:t>
            </w:r>
          </w:p>
          <w:p w:rsidR="009A3412" w:rsidRPr="009A3412" w:rsidRDefault="009A3412" w:rsidP="009A3412">
            <w:r w:rsidRPr="009A3412">
              <w:t>– ocenia swoją postawę wobec słowa Bożego,</w:t>
            </w:r>
          </w:p>
          <w:p w:rsidR="009A3412" w:rsidRPr="009A3412" w:rsidRDefault="009A3412" w:rsidP="009A3412">
            <w:r w:rsidRPr="009A3412">
              <w:t>– ocenia swoją postawę wobec Stwórcy,</w:t>
            </w:r>
          </w:p>
          <w:p w:rsidR="009A3412" w:rsidRPr="009A3412" w:rsidRDefault="009A3412" w:rsidP="009A3412">
            <w:r w:rsidRPr="009A3412">
              <w:t>– ocenia rolę Ziemi Ojców wiary Izraela w wypełnianiu się Historii Zbawienia,</w:t>
            </w:r>
          </w:p>
          <w:p w:rsidR="009A3412" w:rsidRPr="009A3412" w:rsidRDefault="009A3412" w:rsidP="009A3412">
            <w:r w:rsidRPr="009A3412">
              <w:t>– ocenia swoje adwentowe oczekiwanie na przyjście Pana,</w:t>
            </w:r>
          </w:p>
          <w:p w:rsidR="009A3412" w:rsidRPr="009A3412" w:rsidRDefault="009A3412" w:rsidP="009A3412">
            <w:r w:rsidRPr="009A3412">
              <w:t>– planuje podjęcie wysiłku na rzecz duchowego przeżycia Adwentu,</w:t>
            </w:r>
          </w:p>
          <w:p w:rsidR="009A3412" w:rsidRPr="009A3412" w:rsidRDefault="009A3412" w:rsidP="009A3412">
            <w:r w:rsidRPr="009A3412">
              <w:t>– uzasadnia potrzebę konieczności zawierzenia Bogu,</w:t>
            </w:r>
          </w:p>
          <w:p w:rsidR="009A3412" w:rsidRPr="009A3412" w:rsidRDefault="009A3412" w:rsidP="009A3412">
            <w:r w:rsidRPr="009A3412">
              <w:t>– ocenia swoją postawę na rzecz rozwoju wolności chrześcijańskiej,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lastRenderedPageBreak/>
              <w:t>– proponuje sposoby troski o własną Ojczyznę,</w:t>
            </w:r>
          </w:p>
          <w:p w:rsidR="009A3412" w:rsidRPr="009A3412" w:rsidRDefault="009A3412" w:rsidP="009A3412">
            <w:r w:rsidRPr="009A3412">
              <w:t>– ocenia swoją postawę jako świadka Chrystusa,</w:t>
            </w:r>
          </w:p>
          <w:p w:rsidR="009A3412" w:rsidRPr="009A3412" w:rsidRDefault="009A3412" w:rsidP="009A3412">
            <w:r w:rsidRPr="009A3412">
              <w:t>– przyjmuje odpowiedzialność za swoje nawrócenie,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ocenia swoją postawę w walce z czynnikami zniewalającymi człowieka,</w:t>
            </w:r>
          </w:p>
          <w:p w:rsidR="009A3412" w:rsidRPr="009A3412" w:rsidRDefault="009A3412" w:rsidP="009A3412">
            <w:r w:rsidRPr="009A3412">
              <w:t>– ocenia swoją postawę wobec cierpienia,</w:t>
            </w:r>
          </w:p>
          <w:p w:rsidR="009A3412" w:rsidRDefault="009A3412" w:rsidP="009A3412">
            <w:r w:rsidRPr="009A3412">
              <w:t>– przyjmuje odpowiedzialność za dobre gospodarowanie czasem.</w:t>
            </w:r>
          </w:p>
          <w:p w:rsidR="009A3412" w:rsidRDefault="009A3412" w:rsidP="009A3412"/>
        </w:tc>
        <w:tc>
          <w:tcPr>
            <w:tcW w:w="2829" w:type="dxa"/>
            <w:gridSpan w:val="2"/>
          </w:tcPr>
          <w:p w:rsidR="009A3412" w:rsidRPr="009A3412" w:rsidRDefault="009A3412" w:rsidP="009A3412">
            <w:r w:rsidRPr="009A3412">
              <w:lastRenderedPageBreak/>
              <w:t>– ocenia swoją postawę na rzecz rozwoju wolności chrześcijańskiej,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proponuje sposoby troski o własną Ojczyznę,</w:t>
            </w:r>
          </w:p>
          <w:p w:rsidR="009A3412" w:rsidRPr="009A3412" w:rsidRDefault="009A3412" w:rsidP="009A3412">
            <w:r w:rsidRPr="009A3412">
              <w:t>– ocenia swoją postawę jako świadka Chrystusa,</w:t>
            </w:r>
          </w:p>
          <w:p w:rsidR="009A3412" w:rsidRPr="009A3412" w:rsidRDefault="009A3412" w:rsidP="009A3412">
            <w:r w:rsidRPr="009A3412">
              <w:t>– przyjmuje odpowiedzialność za swoje nawrócenie,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ocenia swoją postawę w walce z czynnikami zniewalającymi człowieka,</w:t>
            </w:r>
          </w:p>
          <w:p w:rsidR="009A3412" w:rsidRPr="009A3412" w:rsidRDefault="009A3412" w:rsidP="009A3412">
            <w:r w:rsidRPr="009A3412">
              <w:t>– ocenia swoją postawę wobec cierpienia,</w:t>
            </w:r>
          </w:p>
          <w:p w:rsidR="005D51BA" w:rsidRDefault="009A3412" w:rsidP="009A3412">
            <w:r w:rsidRPr="009A3412">
              <w:t>– przyjmuje odpowiedzialność za dobre gospodarowanie czasem.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przyjmuje odpowiedzialność za otaczający go świat,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 xml:space="preserve">– przyjmuje odpowiedzialność za </w:t>
            </w:r>
            <w:r w:rsidRPr="009A3412">
              <w:rPr>
                <w:bCs/>
              </w:rPr>
              <w:lastRenderedPageBreak/>
              <w:t>właściwe korzystanie z daru wolności,</w:t>
            </w:r>
            <w:r w:rsidRPr="009A3412">
              <w:t xml:space="preserve"> </w:t>
            </w:r>
            <w:r w:rsidRPr="009A3412">
              <w:rPr>
                <w:bCs/>
              </w:rPr>
              <w:t>– przyjmuje odpowiedzialność za losy własnej Ojczyzny,</w:t>
            </w:r>
          </w:p>
          <w:p w:rsid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przyjmuje odpowiedzialność za rozwój swojej wiary.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przyjmuje odpowiedzialność za realizację wskazań Dekalogu w swoim życiu,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przyjmuje odpowiedzialność za rozwój swojej wiary i miłości,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przyjmuje odpowiedzialność za swoje posłuszeństwo wobec Boga,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planuje modlitwę psalmami,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ocenia swoje zaangażowanie w rozwój daru mądrości,</w:t>
            </w:r>
          </w:p>
          <w:p w:rsidR="009A3412" w:rsidRPr="009A3412" w:rsidRDefault="009A3412" w:rsidP="009A3412">
            <w:pPr>
              <w:rPr>
                <w:bCs/>
              </w:rPr>
            </w:pPr>
            <w:r w:rsidRPr="009A3412">
              <w:rPr>
                <w:bCs/>
              </w:rPr>
              <w:t>– przyjmuje odpowiedzialność za troskę o własną Ojczyznę,</w:t>
            </w:r>
          </w:p>
          <w:p w:rsidR="009A3412" w:rsidRDefault="009A3412" w:rsidP="009A3412"/>
        </w:tc>
      </w:tr>
      <w:tr w:rsidR="009A3412" w:rsidRPr="00E8522C" w:rsidTr="009A34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4144" w:type="dxa"/>
            <w:gridSpan w:val="9"/>
          </w:tcPr>
          <w:p w:rsidR="009A3412" w:rsidRPr="00E8522C" w:rsidRDefault="00E23C55" w:rsidP="00E8522C">
            <w:pPr>
              <w:jc w:val="center"/>
              <w:rPr>
                <w:b/>
                <w:sz w:val="28"/>
                <w:szCs w:val="28"/>
              </w:rPr>
            </w:pPr>
            <w:r w:rsidRPr="00E8522C">
              <w:rPr>
                <w:b/>
                <w:sz w:val="28"/>
                <w:szCs w:val="28"/>
              </w:rPr>
              <w:lastRenderedPageBreak/>
              <w:t>II PÓŁROCZE</w:t>
            </w:r>
          </w:p>
        </w:tc>
      </w:tr>
      <w:tr w:rsidR="00E23C55" w:rsidTr="00E23C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797" w:type="dxa"/>
          </w:tcPr>
          <w:p w:rsidR="00E23C55" w:rsidRPr="00E23C55" w:rsidRDefault="00E23C55" w:rsidP="00E23C55">
            <w:r w:rsidRPr="00E23C55">
              <w:rPr>
                <w:b/>
                <w:bCs/>
              </w:rPr>
              <w:t>Uczeń:</w:t>
            </w:r>
          </w:p>
          <w:p w:rsidR="00E23C55" w:rsidRPr="00E23C55" w:rsidRDefault="00E23C55" w:rsidP="00E23C55">
            <w:r w:rsidRPr="00E23C55">
              <w:t>– definiuje słowo „Mesjasz”,</w:t>
            </w:r>
          </w:p>
          <w:p w:rsidR="00E23C55" w:rsidRPr="00E23C55" w:rsidRDefault="00E23C55" w:rsidP="00E23C55">
            <w:r w:rsidRPr="00E23C55">
              <w:t xml:space="preserve">– identyfikuje Chrystusa z oczekiwanym Mesjaszem, </w:t>
            </w:r>
          </w:p>
          <w:p w:rsidR="00E23C55" w:rsidRPr="00E23C55" w:rsidRDefault="00E23C55" w:rsidP="00E23C55">
            <w:r w:rsidRPr="00E23C55">
              <w:t>– definiuje słowo „Wcielenie”,</w:t>
            </w:r>
          </w:p>
          <w:p w:rsidR="00E23C55" w:rsidRDefault="00E23C55" w:rsidP="00E23C55">
            <w:r w:rsidRPr="00E23C55">
              <w:t>– przytacza treść Prologu z</w:t>
            </w:r>
          </w:p>
          <w:p w:rsidR="00E23C55" w:rsidRPr="00E23C55" w:rsidRDefault="00E23C55" w:rsidP="00E23C55">
            <w:r w:rsidRPr="00E23C55">
              <w:t>Ewangelii według św. Jana,</w:t>
            </w:r>
          </w:p>
          <w:p w:rsidR="00E23C55" w:rsidRPr="00E23C55" w:rsidRDefault="00E23C55" w:rsidP="00E23C55">
            <w:r w:rsidRPr="00E23C55">
              <w:t>– nazywa przyjście na świat Jezusa Chrystusa Bożym Narodzeniem,</w:t>
            </w:r>
          </w:p>
          <w:p w:rsidR="00E23C55" w:rsidRPr="00E23C55" w:rsidRDefault="00E23C55" w:rsidP="00E23C55">
            <w:r w:rsidRPr="00E23C55">
              <w:t>– wymienia księgi Nowego Testamentu,</w:t>
            </w:r>
          </w:p>
          <w:p w:rsidR="00E23C55" w:rsidRPr="00E23C55" w:rsidRDefault="00E23C55" w:rsidP="00E23C55">
            <w:r w:rsidRPr="00E23C55">
              <w:t>– przytacza etapy powstawania Nowego Testamentu,</w:t>
            </w:r>
          </w:p>
          <w:p w:rsidR="00E23C55" w:rsidRPr="00E23C55" w:rsidRDefault="00E23C55" w:rsidP="00E23C55">
            <w:r w:rsidRPr="00E23C55">
              <w:t>– identyfikuje osobę Jezusa z Nazaretu z postacią Zbawiciela,</w:t>
            </w:r>
          </w:p>
          <w:p w:rsidR="00E23C55" w:rsidRPr="00E23C55" w:rsidRDefault="00E23C55" w:rsidP="00E23C55">
            <w:r w:rsidRPr="00E23C55">
              <w:t>– wyjaśnia, na czym polegała misja Jezusa jako Zbawiciela,</w:t>
            </w:r>
          </w:p>
          <w:p w:rsidR="00E23C55" w:rsidRPr="00E23C55" w:rsidRDefault="00E23C55" w:rsidP="00E23C55">
            <w:r w:rsidRPr="00E23C55">
              <w:t>– przytacza powody spotkań Jezusa z ludźmi,</w:t>
            </w:r>
          </w:p>
          <w:p w:rsidR="00E23C55" w:rsidRPr="00E23C55" w:rsidRDefault="00E23C55" w:rsidP="00E23C55">
            <w:r w:rsidRPr="00E23C55">
              <w:t>– wyjaśnia, w czym, przejawia się zbawcza działalność Jezusa,</w:t>
            </w:r>
          </w:p>
          <w:p w:rsidR="00E23C55" w:rsidRPr="00E23C55" w:rsidRDefault="00E23C55" w:rsidP="00E23C55">
            <w:r w:rsidRPr="00E23C55">
              <w:lastRenderedPageBreak/>
              <w:t>– przytacza Osiem Błogosławieństw,</w:t>
            </w:r>
          </w:p>
          <w:p w:rsidR="00E23C55" w:rsidRPr="00E23C55" w:rsidRDefault="00E23C55" w:rsidP="00E23C55">
            <w:r w:rsidRPr="00E23C55">
              <w:t>– objaśnia treść Ośmiu Błogosławieństw,</w:t>
            </w:r>
          </w:p>
          <w:p w:rsidR="00E23C55" w:rsidRPr="00E23C55" w:rsidRDefault="00E23C55" w:rsidP="00E23C55">
            <w:r w:rsidRPr="00E23C55">
              <w:t>– definiuje słowo: „postawa”,</w:t>
            </w:r>
          </w:p>
          <w:p w:rsidR="00E23C55" w:rsidRPr="00E23C55" w:rsidRDefault="00E23C55" w:rsidP="00E23C55">
            <w:r w:rsidRPr="00E23C55">
              <w:t>– wymienia uczynki miłosierdzia co do duszy i co do ciała,</w:t>
            </w:r>
          </w:p>
          <w:p w:rsidR="00E23C55" w:rsidRPr="00E23C55" w:rsidRDefault="00E23C55" w:rsidP="00E23C55">
            <w:r w:rsidRPr="00E23C55">
              <w:t>– objaśnia, czym jest sprawiedliwość,</w:t>
            </w:r>
          </w:p>
          <w:p w:rsidR="00E23C55" w:rsidRPr="00E23C55" w:rsidRDefault="00E23C55" w:rsidP="00E23C55">
            <w:r w:rsidRPr="00E23C55">
              <w:t>– charakteryzuje człowieka sprawiedliwego,</w:t>
            </w:r>
          </w:p>
          <w:p w:rsidR="00E23C55" w:rsidRPr="00E23C55" w:rsidRDefault="00E23C55" w:rsidP="00E23C55">
            <w:r w:rsidRPr="00E23C55">
              <w:t>– przytacza fragmenty Pisma Świętego na temat powołania do życia w czystości serca,</w:t>
            </w:r>
          </w:p>
          <w:p w:rsidR="00E23C55" w:rsidRPr="00E23C55" w:rsidRDefault="00E23C55" w:rsidP="00E23C55">
            <w:r w:rsidRPr="00E23C55">
              <w:t>– identyfikuje sakrament chrztu z momentem powołania człowieka do życia w czystości serca,</w:t>
            </w:r>
          </w:p>
          <w:p w:rsidR="00E23C55" w:rsidRPr="00E23C55" w:rsidRDefault="00E23C55" w:rsidP="00E23C55">
            <w:r w:rsidRPr="00E23C55">
              <w:t>– przytacza teksty biblijne mówiące o pokoju,</w:t>
            </w:r>
          </w:p>
          <w:p w:rsidR="00E23C55" w:rsidRPr="00E23C55" w:rsidRDefault="00E23C55" w:rsidP="00E23C55">
            <w:r w:rsidRPr="00E23C55">
              <w:t>– stwierdza, że każdy człowiek ma prawo do życia i jego ochrony,</w:t>
            </w:r>
          </w:p>
          <w:p w:rsidR="00E23C55" w:rsidRPr="00E23C55" w:rsidRDefault="00E23C55" w:rsidP="00E23C55">
            <w:r w:rsidRPr="00E23C55">
              <w:t>– definiuje, czym jest słowo Boże,</w:t>
            </w:r>
          </w:p>
          <w:p w:rsidR="00E23C55" w:rsidRPr="00E23C55" w:rsidRDefault="00E23C55" w:rsidP="00E23C55">
            <w:r w:rsidRPr="00E23C55">
              <w:t>– używa poprawnie terminu „słowo Boże”,</w:t>
            </w:r>
          </w:p>
          <w:p w:rsidR="00E23C55" w:rsidRPr="00E23C55" w:rsidRDefault="00E23C55" w:rsidP="00E23C55">
            <w:r w:rsidRPr="00E23C55">
              <w:t>– definiuje słowa: „odkupienie”,</w:t>
            </w:r>
          </w:p>
          <w:p w:rsidR="00E23C55" w:rsidRPr="00E23C55" w:rsidRDefault="00E23C55" w:rsidP="00E23C55">
            <w:r w:rsidRPr="00E23C55">
              <w:t>– nazywa Jezusa Odkupicielem człowieka,</w:t>
            </w:r>
          </w:p>
          <w:p w:rsidR="00E23C55" w:rsidRPr="00E23C55" w:rsidRDefault="00E23C55" w:rsidP="00E23C55">
            <w:r w:rsidRPr="00E23C55">
              <w:t xml:space="preserve">– przytacza teksty biblijne </w:t>
            </w:r>
            <w:r w:rsidRPr="00E23C55">
              <w:lastRenderedPageBreak/>
              <w:t>mówiące o odkupieńczej misji Chrystusa,</w:t>
            </w:r>
          </w:p>
          <w:p w:rsidR="00E23C55" w:rsidRPr="00E23C55" w:rsidRDefault="00E23C55" w:rsidP="00E23C55">
            <w:r w:rsidRPr="00E23C55">
              <w:t>– przytacza naukę Pisma Świętego na temat wiary,</w:t>
            </w:r>
          </w:p>
          <w:p w:rsidR="00E23C55" w:rsidRPr="00E23C55" w:rsidRDefault="00E23C55" w:rsidP="00E23C55">
            <w:r w:rsidRPr="00E23C55">
              <w:t>– wyjaśnia, czym jest cnota wiary,</w:t>
            </w:r>
          </w:p>
          <w:p w:rsidR="00E23C55" w:rsidRPr="00E23C55" w:rsidRDefault="00E23C55" w:rsidP="00E23C55">
            <w:r w:rsidRPr="00E23C55">
              <w:t>– wyjaśnia, kto dał nam Maryję za Matkę,</w:t>
            </w:r>
          </w:p>
          <w:p w:rsidR="00E23C55" w:rsidRDefault="00E23C55" w:rsidP="00E23C55">
            <w:r w:rsidRPr="00E23C55">
              <w:t>– uzasadnia potrzebę wdzięczności i wierności wobec Maryi.</w:t>
            </w:r>
          </w:p>
          <w:p w:rsidR="00E23C55" w:rsidRPr="00E23C55" w:rsidRDefault="00E23C55" w:rsidP="00E23C55">
            <w:r w:rsidRPr="00E23C55">
              <w:t>– opisuje wydarzenie Zesłania Ducha Świętego,</w:t>
            </w:r>
          </w:p>
          <w:p w:rsidR="00E23C55" w:rsidRPr="00E23C55" w:rsidRDefault="00E23C55" w:rsidP="00E23C55">
            <w:r w:rsidRPr="00E23C55">
              <w:t xml:space="preserve">– wskazuje na modlitwę jako sposób podziękowania Bogu za dar zesłania Ducha Świętego, </w:t>
            </w:r>
          </w:p>
          <w:p w:rsidR="00E23C55" w:rsidRPr="00E23C55" w:rsidRDefault="00E23C55" w:rsidP="00E23C55">
            <w:r w:rsidRPr="00E23C55">
              <w:t>– identyfikuje Chrystusa z założycielem Kościoła,</w:t>
            </w:r>
          </w:p>
          <w:p w:rsidR="00E23C55" w:rsidRPr="00E23C55" w:rsidRDefault="00E23C55" w:rsidP="00E23C55">
            <w:r w:rsidRPr="00E23C55">
              <w:t>– definiuje słowo „Kościół”,</w:t>
            </w:r>
          </w:p>
          <w:p w:rsidR="00E23C55" w:rsidRPr="00E23C55" w:rsidRDefault="00E23C55" w:rsidP="00E23C55">
            <w:r w:rsidRPr="00E23C55">
              <w:t>– określa Kościół jako przestrzeń spotkania z Chrystusem,</w:t>
            </w:r>
          </w:p>
          <w:p w:rsidR="00E23C55" w:rsidRPr="00E23C55" w:rsidRDefault="00E23C55" w:rsidP="00E23C55">
            <w:r w:rsidRPr="00E23C55">
              <w:t>– wymienia cechy wspólnoty,</w:t>
            </w:r>
          </w:p>
          <w:p w:rsidR="00E23C55" w:rsidRPr="00E23C55" w:rsidRDefault="00E23C55" w:rsidP="00E23C55">
            <w:r w:rsidRPr="00E23C55">
              <w:t>– objaśnia, czym jest wspólnota,</w:t>
            </w:r>
          </w:p>
          <w:p w:rsidR="00E23C55" w:rsidRPr="00E23C55" w:rsidRDefault="00E23C55" w:rsidP="00E23C55">
            <w:pPr>
              <w:rPr>
                <w:lang w:val="x-none"/>
              </w:rPr>
            </w:pPr>
            <w:r w:rsidRPr="00E23C55">
              <w:rPr>
                <w:lang w:val="x-none"/>
              </w:rPr>
              <w:t>– podaje okoliczności, w których Jezus uczynił św. Piotra swoim zastępcą,</w:t>
            </w:r>
          </w:p>
          <w:p w:rsidR="00E23C55" w:rsidRPr="00E23C55" w:rsidRDefault="00E23C55" w:rsidP="00E23C55">
            <w:pPr>
              <w:rPr>
                <w:lang w:val="x-none"/>
              </w:rPr>
            </w:pPr>
            <w:r w:rsidRPr="00E23C55">
              <w:rPr>
                <w:lang w:val="x-none"/>
              </w:rPr>
              <w:t>– przytacza słowa, jakimi Jezus nadał św. Piotrowi najwyższą władzę w Kościele,</w:t>
            </w:r>
          </w:p>
          <w:p w:rsidR="00E23C55" w:rsidRPr="00E23C55" w:rsidRDefault="00E23C55" w:rsidP="00E23C55">
            <w:r w:rsidRPr="00E23C55">
              <w:lastRenderedPageBreak/>
              <w:t>– definiuje słowo „męczennik”,</w:t>
            </w:r>
          </w:p>
          <w:p w:rsidR="00E23C55" w:rsidRPr="00E23C55" w:rsidRDefault="00E23C55" w:rsidP="00E23C55">
            <w:r w:rsidRPr="00E23C55">
              <w:t>– określa, czym odznacza się męczennik,</w:t>
            </w:r>
          </w:p>
          <w:p w:rsidR="00E23C55" w:rsidRPr="00E23C55" w:rsidRDefault="00E23C55" w:rsidP="00E23C55">
            <w:r w:rsidRPr="00E23C55">
              <w:t>– podaje, jakie wydarzenie zmieniło życie św. Pawła,</w:t>
            </w:r>
          </w:p>
          <w:p w:rsidR="00E23C55" w:rsidRPr="00E23C55" w:rsidRDefault="00E23C55" w:rsidP="00E23C55">
            <w:r w:rsidRPr="00E23C55">
              <w:t>– definiuje pojęcia: „monoteizm”, „politeizm”, „kultura antyczna”,</w:t>
            </w:r>
          </w:p>
          <w:p w:rsidR="00E23C55" w:rsidRPr="00E23C55" w:rsidRDefault="00E23C55" w:rsidP="00E23C55">
            <w:r w:rsidRPr="00E23C55">
              <w:t>– wyjaśnia, czym jest życie zakonne,</w:t>
            </w:r>
          </w:p>
          <w:p w:rsidR="00E23C55" w:rsidRPr="00E23C55" w:rsidRDefault="00E23C55" w:rsidP="00E23C55">
            <w:r w:rsidRPr="00E23C55">
              <w:t>– przytacza najważniejsze wydarzenia z życia św. Benedykta,</w:t>
            </w:r>
          </w:p>
          <w:p w:rsidR="00E23C55" w:rsidRPr="00E23C55" w:rsidRDefault="00E23C55" w:rsidP="00E23C55">
            <w:r w:rsidRPr="00E23C55">
              <w:t>– definiuje słowo „średniowiecze”,</w:t>
            </w:r>
          </w:p>
          <w:p w:rsidR="00E23C55" w:rsidRPr="00E23C55" w:rsidRDefault="00E23C55" w:rsidP="00E23C55">
            <w:r w:rsidRPr="00E23C55">
              <w:t>– wymienia najważniejsze wydarzenia z życia św. Franciszka,</w:t>
            </w:r>
          </w:p>
          <w:p w:rsidR="00E23C55" w:rsidRPr="00E23C55" w:rsidRDefault="00E23C55" w:rsidP="00E23C55">
            <w:r w:rsidRPr="00E23C55">
              <w:t>– przytacza najważniejsze wydarzenia z życia św. Tomasza z Akwinu,</w:t>
            </w:r>
          </w:p>
          <w:p w:rsidR="00E23C55" w:rsidRPr="00E23C55" w:rsidRDefault="00E23C55" w:rsidP="00E23C55">
            <w:r w:rsidRPr="00E23C55">
              <w:t xml:space="preserve">– wyjaśnia, czym jest wiara i rozum, </w:t>
            </w:r>
          </w:p>
          <w:p w:rsidR="00E23C55" w:rsidRPr="00E23C55" w:rsidRDefault="00E23C55" w:rsidP="00E23C55">
            <w:r w:rsidRPr="00E23C55">
              <w:t>– definiuje słowa: „schizma”, „ekumenizm”, „schizma wschodnia”, „</w:t>
            </w:r>
            <w:proofErr w:type="spellStart"/>
            <w:r w:rsidRPr="00E23C55">
              <w:t>interkomunia</w:t>
            </w:r>
            <w:proofErr w:type="spellEnd"/>
            <w:r w:rsidRPr="00E23C55">
              <w:t>”,</w:t>
            </w:r>
          </w:p>
          <w:p w:rsidR="00E23C55" w:rsidRPr="00E23C55" w:rsidRDefault="00E23C55" w:rsidP="00E23C55">
            <w:r w:rsidRPr="00E23C55">
              <w:t>– wyjaśnia fragmenty Pisma Świętego mówiące o jedności chrześcijan,</w:t>
            </w:r>
          </w:p>
          <w:p w:rsidR="00E23C55" w:rsidRDefault="00E23C55" w:rsidP="00E23C55">
            <w:r w:rsidRPr="00E23C55">
              <w:t>– wylicza obowiązki wypływające z faktu przyjęcia</w:t>
            </w:r>
            <w:r>
              <w:t xml:space="preserve"> </w:t>
            </w:r>
            <w:r w:rsidRPr="00E23C55">
              <w:t>sakramentu chrztu świętego.</w:t>
            </w:r>
          </w:p>
          <w:p w:rsidR="00E23C55" w:rsidRPr="00E23C55" w:rsidRDefault="00E23C55" w:rsidP="00E23C55">
            <w:r w:rsidRPr="00E23C55">
              <w:lastRenderedPageBreak/>
              <w:t>– definiuje słowo „powołanie”,</w:t>
            </w:r>
          </w:p>
          <w:p w:rsidR="00E23C55" w:rsidRPr="00E23C55" w:rsidRDefault="00E23C55" w:rsidP="00E23C55">
            <w:pPr>
              <w:rPr>
                <w:bCs/>
              </w:rPr>
            </w:pPr>
            <w:r w:rsidRPr="00E23C55">
              <w:t xml:space="preserve">– </w:t>
            </w:r>
            <w:r w:rsidRPr="00E23C55">
              <w:rPr>
                <w:bCs/>
              </w:rPr>
              <w:t>przytacza treść Ewangelii Mt 5,48,</w:t>
            </w:r>
          </w:p>
          <w:p w:rsidR="00E23C55" w:rsidRPr="00E23C55" w:rsidRDefault="00E23C55" w:rsidP="00E23C55">
            <w:r w:rsidRPr="00E23C55">
              <w:t>– definiuje słowa: „adwent”, „paruzja”</w:t>
            </w:r>
          </w:p>
          <w:p w:rsidR="00E23C55" w:rsidRPr="00E23C55" w:rsidRDefault="00E23C55" w:rsidP="00E23C55">
            <w:r w:rsidRPr="00E23C55">
              <w:t>– przytacza teksty biblijne mówiące o przygotowaniu na przyjście Chrystusa,</w:t>
            </w:r>
          </w:p>
          <w:p w:rsidR="00E23C55" w:rsidRPr="00E23C55" w:rsidRDefault="00E23C55" w:rsidP="00E23C55">
            <w:r w:rsidRPr="00E23C55">
              <w:t>– definiuje pojęcia: „Wcielenie” i „unia hipostatyczna”,</w:t>
            </w:r>
          </w:p>
          <w:p w:rsidR="00E23C55" w:rsidRPr="00E23C55" w:rsidRDefault="00E23C55" w:rsidP="00E23C55">
            <w:r w:rsidRPr="00E23C55">
              <w:t>– identyfikuje Wielki Post z czasem umartwienia, pokuty i nawrócenia,</w:t>
            </w:r>
          </w:p>
          <w:p w:rsidR="00E23C55" w:rsidRPr="00E23C55" w:rsidRDefault="00E23C55" w:rsidP="00E23C55">
            <w:r w:rsidRPr="00E23C55">
              <w:t>– streszcza teksty Pisma Świętego wzywające do pokuty,</w:t>
            </w:r>
          </w:p>
          <w:p w:rsidR="00E23C55" w:rsidRPr="00E23C55" w:rsidRDefault="00E23C55" w:rsidP="00E23C55">
            <w:r w:rsidRPr="00E23C55">
              <w:t>– streszcza treść przypowieści o siewcy – Mt 13,1-9,</w:t>
            </w:r>
          </w:p>
          <w:p w:rsidR="00E23C55" w:rsidRPr="00E23C55" w:rsidRDefault="00E23C55" w:rsidP="00E23C55">
            <w:r w:rsidRPr="00E23C55">
              <w:t>– podaje warunki dobrego przeżycia rekolekcji wielkopostnych,</w:t>
            </w:r>
          </w:p>
          <w:p w:rsidR="00E23C55" w:rsidRPr="00E23C55" w:rsidRDefault="00E23C55" w:rsidP="00E23C55">
            <w:r w:rsidRPr="00E23C55">
              <w:t>– wylicza wydarzenia zbawcze związane z Wielkim Tygodniem,</w:t>
            </w:r>
          </w:p>
          <w:p w:rsidR="00E23C55" w:rsidRPr="00E23C55" w:rsidRDefault="00E23C55" w:rsidP="00E23C55">
            <w:r w:rsidRPr="00E23C55">
              <w:t>– wymienia znaki liturgiczne związane z Triduum Paschalnym,</w:t>
            </w:r>
          </w:p>
          <w:p w:rsidR="00E23C55" w:rsidRPr="00E23C55" w:rsidRDefault="00E23C55" w:rsidP="00E23C55">
            <w:r w:rsidRPr="00E23C55">
              <w:t>– definiuje słowo „zmartwychwstanie”,</w:t>
            </w:r>
          </w:p>
          <w:p w:rsidR="00E23C55" w:rsidRPr="00E23C55" w:rsidRDefault="00E23C55" w:rsidP="00E23C55">
            <w:r w:rsidRPr="00E23C55">
              <w:t xml:space="preserve">– podaje, że Zmartwychwstały Chrystus jest Zbawicielem </w:t>
            </w:r>
            <w:r w:rsidRPr="00E23C55">
              <w:lastRenderedPageBreak/>
              <w:t>wierzących,</w:t>
            </w:r>
          </w:p>
          <w:p w:rsidR="00E23C55" w:rsidRPr="00E23C55" w:rsidRDefault="00E23C55" w:rsidP="00E23C55">
            <w:r w:rsidRPr="00E23C55">
              <w:t>– podaje, kiedy Kościół obchodzi uroczystość Zesłania Ducha Świętego,</w:t>
            </w:r>
          </w:p>
          <w:p w:rsidR="00E23C55" w:rsidRPr="00E23C55" w:rsidRDefault="00E23C55" w:rsidP="00E23C55">
            <w:r w:rsidRPr="00E23C55">
              <w:t>– identyfikuje Zesłanie Ducha Świętego z „narodzinami” Kościoła,</w:t>
            </w:r>
          </w:p>
          <w:p w:rsidR="00E23C55" w:rsidRPr="00E23C55" w:rsidRDefault="00E23C55" w:rsidP="00E23C55">
            <w:r w:rsidRPr="00E23C55">
              <w:t>– wymienia dary Ducha Świętego,</w:t>
            </w:r>
          </w:p>
          <w:p w:rsidR="00E23C55" w:rsidRPr="00E23C55" w:rsidRDefault="00E23C55" w:rsidP="00E23C55">
            <w:r w:rsidRPr="00E23C55">
              <w:t>– wyjaśnia teksty biblijne na temat Eucharystii,</w:t>
            </w:r>
          </w:p>
          <w:p w:rsidR="00E23C55" w:rsidRDefault="00E23C55" w:rsidP="00E23C55">
            <w:r w:rsidRPr="00E23C55">
              <w:t>– rozróżnia formę adoracji indywidualnej i publicznej Najświętszego Sakramentu.</w:t>
            </w:r>
          </w:p>
          <w:p w:rsidR="00E23C55" w:rsidRDefault="00E23C55" w:rsidP="00E23C55"/>
          <w:p w:rsidR="00E23C55" w:rsidRDefault="00E23C55" w:rsidP="00E23C55"/>
        </w:tc>
        <w:tc>
          <w:tcPr>
            <w:tcW w:w="2880" w:type="dxa"/>
            <w:gridSpan w:val="3"/>
          </w:tcPr>
          <w:p w:rsidR="00E23C55" w:rsidRPr="00E23C55" w:rsidRDefault="00E23C55" w:rsidP="00E23C55">
            <w:r w:rsidRPr="00E23C55">
              <w:rPr>
                <w:b/>
                <w:bCs/>
              </w:rPr>
              <w:lastRenderedPageBreak/>
              <w:t>Uczeń:</w:t>
            </w:r>
          </w:p>
          <w:p w:rsidR="00E23C55" w:rsidRPr="00E23C55" w:rsidRDefault="00E23C55" w:rsidP="00E23C55">
            <w:r w:rsidRPr="00E23C55">
              <w:t xml:space="preserve">– analizuje wybrane teksty źródłowe o Mesjaszu, </w:t>
            </w:r>
          </w:p>
          <w:p w:rsidR="00E23C55" w:rsidRPr="00E23C55" w:rsidRDefault="00E23C55" w:rsidP="00E23C55">
            <w:r w:rsidRPr="00E23C55">
              <w:t>– określa rolę i zadania Mesjasza,</w:t>
            </w:r>
          </w:p>
          <w:p w:rsidR="00E23C55" w:rsidRPr="00E23C55" w:rsidRDefault="00E23C55" w:rsidP="00E23C55">
            <w:r w:rsidRPr="00E23C55">
              <w:t>– wymienia wydarzenia, które</w:t>
            </w:r>
            <w:r>
              <w:t xml:space="preserve"> </w:t>
            </w:r>
            <w:r w:rsidRPr="00E23C55">
              <w:t>doprowadziły do zerwania przyjaźni człowieka z Bogiem,</w:t>
            </w:r>
          </w:p>
          <w:p w:rsidR="00E23C55" w:rsidRPr="00E23C55" w:rsidRDefault="00E23C55" w:rsidP="00E23C55">
            <w:r w:rsidRPr="00E23C55">
              <w:t>– nazywa Chrystusa wiecznym Słowem Wcielonym,</w:t>
            </w:r>
          </w:p>
          <w:p w:rsidR="00E23C55" w:rsidRPr="00E23C55" w:rsidRDefault="00E23C55" w:rsidP="00E23C55">
            <w:r w:rsidRPr="00E23C55">
              <w:t>– objaśnia znaczenie „Światła” w Prologu św. Jana,</w:t>
            </w:r>
          </w:p>
          <w:p w:rsidR="00E23C55" w:rsidRPr="00E23C55" w:rsidRDefault="00E23C55" w:rsidP="00E23C55">
            <w:r w:rsidRPr="00E23C55">
              <w:t>– wyjaśnia sposoby obecności Chrystusa w Kościele,</w:t>
            </w:r>
          </w:p>
          <w:p w:rsidR="00E23C55" w:rsidRPr="00E23C55" w:rsidRDefault="00E23C55" w:rsidP="00E23C55">
            <w:r w:rsidRPr="00E23C55">
              <w:t>– stwierdza, że zmartwychwstanie jest dowodem na Bóstwo Jezusa Chrystusa,</w:t>
            </w:r>
          </w:p>
          <w:p w:rsidR="00E23C55" w:rsidRPr="00E23C55" w:rsidRDefault="00E23C55" w:rsidP="00E23C55">
            <w:r w:rsidRPr="00E23C55">
              <w:t>– wskazuje na Chrystusa jako prawdziwego Boga i prawdziwego Człowieka,</w:t>
            </w:r>
          </w:p>
          <w:p w:rsidR="00E23C55" w:rsidRPr="00E23C55" w:rsidRDefault="00E23C55" w:rsidP="00E23C55">
            <w:r w:rsidRPr="00E23C55">
              <w:t xml:space="preserve">– używa poprawnie nazw poszczególnych ksiąg Nowego Testamentu, </w:t>
            </w:r>
          </w:p>
          <w:p w:rsidR="00E23C55" w:rsidRPr="00E23C55" w:rsidRDefault="00E23C55" w:rsidP="00E23C55">
            <w:r w:rsidRPr="00E23C55">
              <w:t xml:space="preserve">– rozróżnia autorstwo Boga </w:t>
            </w:r>
            <w:r w:rsidRPr="00E23C55">
              <w:lastRenderedPageBreak/>
              <w:t>i człowieka w powstawaniu Pisma Świętego,</w:t>
            </w:r>
          </w:p>
          <w:p w:rsidR="00E23C55" w:rsidRPr="00E23C55" w:rsidRDefault="00E23C55" w:rsidP="00E23C55">
            <w:r w:rsidRPr="00E23C55">
              <w:t>– przytacza świadectwa na temat życia i działalności Jezusa z Nazaretu,</w:t>
            </w:r>
          </w:p>
          <w:p w:rsidR="00E23C55" w:rsidRPr="00E23C55" w:rsidRDefault="00E23C55" w:rsidP="00E23C55">
            <w:r w:rsidRPr="00E23C55">
              <w:t>– wymienia wydarzenia z życia Jezusa,</w:t>
            </w:r>
          </w:p>
          <w:p w:rsidR="00E23C55" w:rsidRPr="00E23C55" w:rsidRDefault="00E23C55" w:rsidP="00E23C55">
            <w:r w:rsidRPr="00E23C55">
              <w:t>– streszcza świadectwa na temat historyczności Jezusa,</w:t>
            </w:r>
          </w:p>
          <w:p w:rsidR="00E23C55" w:rsidRPr="00E23C55" w:rsidRDefault="00E23C55" w:rsidP="00E23C55">
            <w:r w:rsidRPr="00E23C55">
              <w:t>– stwierdza, że Jezus daje ludziom łaskę przemiany swojego życia,</w:t>
            </w:r>
          </w:p>
          <w:p w:rsidR="00E23C55" w:rsidRPr="00E23C55" w:rsidRDefault="00E23C55" w:rsidP="00E23C55">
            <w:r w:rsidRPr="00E23C55">
              <w:t>– stwierdza, że prawo ewangeliczne jest wypełnieniem i uzupełnieniem prawa Dekalogu,</w:t>
            </w:r>
          </w:p>
          <w:p w:rsidR="00E23C55" w:rsidRPr="00E23C55" w:rsidRDefault="00E23C55" w:rsidP="00E23C55">
            <w:r w:rsidRPr="00E23C55">
              <w:t>– uzasadnia potrzebę życia prawami Dekalogu i</w:t>
            </w:r>
            <w:r>
              <w:t xml:space="preserve"> </w:t>
            </w:r>
            <w:r w:rsidRPr="00E23C55">
              <w:t>Błogosławieństw,</w:t>
            </w:r>
          </w:p>
          <w:p w:rsidR="00E23C55" w:rsidRPr="00E23C55" w:rsidRDefault="00E23C55" w:rsidP="00E23C55">
            <w:r w:rsidRPr="00E23C55">
              <w:t>– wyjaśnia na podstawie tekstu źródłowego, kim są ubodzy w duchu, cisi i pokorni, miłosierni, smutni,</w:t>
            </w:r>
          </w:p>
          <w:p w:rsidR="00E23C55" w:rsidRPr="00E23C55" w:rsidRDefault="00E23C55" w:rsidP="00E23C55">
            <w:r w:rsidRPr="00E23C55">
              <w:t>– wskazuje na potrzebę hojności i otwartości wobec bliźnich,</w:t>
            </w:r>
          </w:p>
          <w:p w:rsidR="00E23C55" w:rsidRPr="00E23C55" w:rsidRDefault="00E23C55" w:rsidP="00E23C55">
            <w:r w:rsidRPr="00E23C55">
              <w:t>– wnioskuje, że Jezus jest wzorem postępowania wobec bliźniego,</w:t>
            </w:r>
          </w:p>
          <w:p w:rsidR="00E23C55" w:rsidRPr="00E23C55" w:rsidRDefault="00E23C55" w:rsidP="00E23C55">
            <w:r w:rsidRPr="00E23C55">
              <w:t>– przytacza naukę Pisma Świętego i Kościoła o sprawiedliwości,</w:t>
            </w:r>
          </w:p>
          <w:p w:rsidR="00E23C55" w:rsidRPr="00E23C55" w:rsidRDefault="00E23C55" w:rsidP="00E23C55">
            <w:r w:rsidRPr="00E23C55">
              <w:t>– wyjaśnia prawo, które jest podstawą sprawiedliwości,</w:t>
            </w:r>
          </w:p>
          <w:p w:rsidR="00E23C55" w:rsidRPr="00E23C55" w:rsidRDefault="00E23C55" w:rsidP="00E23C55">
            <w:r w:rsidRPr="00E23C55">
              <w:lastRenderedPageBreak/>
              <w:t>– objaśnia, co pomaga we wzrastaniu do życia w czystości serca,</w:t>
            </w:r>
          </w:p>
          <w:p w:rsidR="00E23C55" w:rsidRPr="00E23C55" w:rsidRDefault="00E23C55" w:rsidP="00E23C55">
            <w:r w:rsidRPr="00E23C55">
              <w:t>– wyjaśnia, czym jest powołanie do życia w czystości serca,</w:t>
            </w:r>
          </w:p>
          <w:p w:rsidR="00E23C55" w:rsidRPr="00E23C55" w:rsidRDefault="00E23C55" w:rsidP="00E23C55">
            <w:r w:rsidRPr="00E23C55">
              <w:t xml:space="preserve">– uzasadnia potrzebę modlitwy o czystość serca, </w:t>
            </w:r>
          </w:p>
          <w:p w:rsidR="00E23C55" w:rsidRPr="00E23C55" w:rsidRDefault="00E23C55" w:rsidP="00E23C55">
            <w:r w:rsidRPr="00E23C55">
              <w:t>– wymienia rady Jezusa, które daje On swoim uczniom wysyłanym z misją pokoju,</w:t>
            </w:r>
          </w:p>
          <w:p w:rsidR="00E23C55" w:rsidRPr="00E23C55" w:rsidRDefault="00E23C55" w:rsidP="00E23C55">
            <w:r w:rsidRPr="00E23C55">
              <w:t>– wyjaśnia warunki wprowadzenia pokoju na przykładzie wybranych tekstów z nauczania Kościoła,</w:t>
            </w:r>
          </w:p>
          <w:p w:rsidR="00E23C55" w:rsidRPr="00E23C55" w:rsidRDefault="00E23C55" w:rsidP="00E23C55">
            <w:r w:rsidRPr="00E23C55">
              <w:t>– streszcza teksty biblijne ukazujące moc słowa Bożego,</w:t>
            </w:r>
          </w:p>
          <w:p w:rsidR="00E23C55" w:rsidRPr="00E23C55" w:rsidRDefault="00E23C55" w:rsidP="00E23C55">
            <w:r w:rsidRPr="00E23C55">
              <w:t>– stwierdza, że Chrystus mocą swojego słowa dał początek Kościołowi,</w:t>
            </w:r>
          </w:p>
          <w:p w:rsidR="00E23C55" w:rsidRPr="00E23C55" w:rsidRDefault="00E23C55" w:rsidP="00E23C55">
            <w:r w:rsidRPr="00E23C55">
              <w:t>– wymienia zadania chrześcijańskie wynikające z</w:t>
            </w:r>
            <w:r>
              <w:t xml:space="preserve"> </w:t>
            </w:r>
            <w:r w:rsidRPr="00E23C55">
              <w:t>faktu odkupienia Chrystusa,</w:t>
            </w:r>
          </w:p>
          <w:p w:rsidR="00E23C55" w:rsidRPr="00E23C55" w:rsidRDefault="00E23C55" w:rsidP="00E23C55">
            <w:r w:rsidRPr="00E23C55">
              <w:t>– wyjaśnia cel i sens działalności odkupieńczej i zbawczej Chrystusa,</w:t>
            </w:r>
          </w:p>
          <w:p w:rsidR="00E23C55" w:rsidRPr="00E23C55" w:rsidRDefault="00E23C55" w:rsidP="00E23C55">
            <w:r w:rsidRPr="00E23C55">
              <w:t>– określa, w jaki sposób Chrystus odkupił człowieka,</w:t>
            </w:r>
          </w:p>
          <w:p w:rsidR="00E23C55" w:rsidRPr="00E23C55" w:rsidRDefault="00E23C55" w:rsidP="00E23C55">
            <w:r w:rsidRPr="00E23C55">
              <w:t>– uzasadnia potrzebę wiary i jej znaczenie w życiu człowieka,</w:t>
            </w:r>
          </w:p>
          <w:p w:rsidR="00E23C55" w:rsidRPr="00E23C55" w:rsidRDefault="00E23C55" w:rsidP="00E23C55">
            <w:r w:rsidRPr="00E23C55">
              <w:lastRenderedPageBreak/>
              <w:t>– wskazuje na potrzebę zawierzenia Bogu w każdej sytuacji swojego życia,</w:t>
            </w:r>
          </w:p>
          <w:p w:rsidR="00E23C55" w:rsidRPr="00E23C55" w:rsidRDefault="00E23C55" w:rsidP="00E23C55">
            <w:r w:rsidRPr="00E23C55">
              <w:t xml:space="preserve">– objaśnia, na czym polega obecność Maryi w życiu wierzących, </w:t>
            </w:r>
          </w:p>
          <w:p w:rsidR="00E23C55" w:rsidRPr="00E23C55" w:rsidRDefault="00E23C55" w:rsidP="00E23C55">
            <w:r w:rsidRPr="00E23C55">
              <w:t>– analizuje teksty źródłowe mówiące o Maryi – Matce wierzących,</w:t>
            </w:r>
          </w:p>
          <w:p w:rsidR="00E23C55" w:rsidRDefault="00E23C55" w:rsidP="00E23C55">
            <w:r w:rsidRPr="00E23C55">
              <w:t>– określa sposoby wdzięczności Maryi za Jej opiekę.</w:t>
            </w:r>
          </w:p>
          <w:p w:rsidR="00E23C55" w:rsidRPr="00E23C55" w:rsidRDefault="00E23C55" w:rsidP="00E23C55">
            <w:r w:rsidRPr="00E23C55">
              <w:t xml:space="preserve">– podaje, że Duch Święty zstąpił na Apostołów zgromadzonych w Wieczerniku w Dniu Pięćdziesiątnicy,   </w:t>
            </w:r>
          </w:p>
          <w:p w:rsidR="00E23C55" w:rsidRPr="00E23C55" w:rsidRDefault="00E23C55" w:rsidP="00E23C55">
            <w:r w:rsidRPr="00E23C55">
              <w:t>– identyfikuje Zesłanie Ducha Świętego z początkiem Kościoła,</w:t>
            </w:r>
          </w:p>
          <w:p w:rsidR="00E23C55" w:rsidRPr="00E23C55" w:rsidRDefault="00E23C55" w:rsidP="00E23C55">
            <w:r w:rsidRPr="00E23C55">
              <w:t>– podaje cel, jaki ma do osiągnięcia Kościół,</w:t>
            </w:r>
          </w:p>
          <w:p w:rsidR="00E23C55" w:rsidRPr="00E23C55" w:rsidRDefault="00E23C55" w:rsidP="00E23C55">
            <w:r w:rsidRPr="00E23C55">
              <w:t>– wskazuje na Kościół jako znak zbawienia człowieka,</w:t>
            </w:r>
          </w:p>
          <w:p w:rsidR="00E23C55" w:rsidRPr="00E23C55" w:rsidRDefault="00E23C55" w:rsidP="00E23C55">
            <w:r w:rsidRPr="00E23C55">
              <w:t>– ilustruje fragmenty Pisma Świętego dotyczące życia pierwszych chrześcijan,</w:t>
            </w:r>
          </w:p>
          <w:p w:rsidR="00E23C55" w:rsidRPr="00E23C55" w:rsidRDefault="00E23C55" w:rsidP="00E23C55">
            <w:r w:rsidRPr="00E23C55">
              <w:t>– opowiada o życiu pierwszych chrześcijan,</w:t>
            </w:r>
          </w:p>
          <w:p w:rsidR="00E23C55" w:rsidRPr="00E23C55" w:rsidRDefault="00E23C55" w:rsidP="00E23C55">
            <w:r w:rsidRPr="00E23C55">
              <w:rPr>
                <w:bCs/>
              </w:rPr>
              <w:t>– wylicza najważniejsze zadania papieża w Kościele,</w:t>
            </w:r>
          </w:p>
          <w:p w:rsidR="00E23C55" w:rsidRPr="00E23C55" w:rsidRDefault="00E23C55" w:rsidP="00E23C55">
            <w:pPr>
              <w:rPr>
                <w:lang w:val="x-none"/>
              </w:rPr>
            </w:pPr>
            <w:r w:rsidRPr="00E23C55">
              <w:rPr>
                <w:lang w:val="x-none"/>
              </w:rPr>
              <w:t>– wyjaśnia, na czym polega posłuszeństwo i szacunek wobec papieża,</w:t>
            </w:r>
          </w:p>
          <w:p w:rsidR="00E23C55" w:rsidRPr="00E23C55" w:rsidRDefault="00E23C55" w:rsidP="00E23C55">
            <w:r w:rsidRPr="00E23C55">
              <w:t xml:space="preserve">– wyjaśnia, w jaki sposób </w:t>
            </w:r>
            <w:r w:rsidRPr="00E23C55">
              <w:lastRenderedPageBreak/>
              <w:t>prześladowano pierwszych chrześcijan,</w:t>
            </w:r>
          </w:p>
          <w:p w:rsidR="00E23C55" w:rsidRPr="00E23C55" w:rsidRDefault="00E23C55" w:rsidP="00E23C55">
            <w:r w:rsidRPr="00E23C55">
              <w:t>– wskazuje, że w czasach współczesnych dokonują się akty prześladowań chrześcijan,</w:t>
            </w:r>
          </w:p>
          <w:p w:rsidR="00E23C55" w:rsidRPr="00E23C55" w:rsidRDefault="00E23C55" w:rsidP="00E23C55">
            <w:r w:rsidRPr="00E23C55">
              <w:t>– streszcza najważniejsze wydarzenia z życia św. Pawła,</w:t>
            </w:r>
          </w:p>
          <w:p w:rsidR="00E23C55" w:rsidRPr="00E23C55" w:rsidRDefault="00E23C55" w:rsidP="00E23C55">
            <w:r w:rsidRPr="00E23C55">
              <w:t>– opowiada o podróżach św. Pawła,</w:t>
            </w:r>
          </w:p>
          <w:p w:rsidR="00E23C55" w:rsidRPr="00E23C55" w:rsidRDefault="00E23C55" w:rsidP="00E23C55">
            <w:r w:rsidRPr="00E23C55">
              <w:t>– charakteryzuje postać św. Pawła,</w:t>
            </w:r>
          </w:p>
          <w:p w:rsidR="00E23C55" w:rsidRPr="00E23C55" w:rsidRDefault="00E23C55" w:rsidP="00E23C55">
            <w:r w:rsidRPr="00E23C55">
              <w:t>– streszcza mowę św. Pawła wygłoszoną na Areopagu,</w:t>
            </w:r>
          </w:p>
          <w:p w:rsidR="00E23C55" w:rsidRPr="00E23C55" w:rsidRDefault="00E23C55" w:rsidP="00E23C55">
            <w:r w:rsidRPr="00E23C55">
              <w:t>– charakteryzuje postawę św. Pawła,</w:t>
            </w:r>
          </w:p>
          <w:p w:rsidR="00E23C55" w:rsidRPr="00E23C55" w:rsidRDefault="00E23C55" w:rsidP="00E23C55">
            <w:r w:rsidRPr="00E23C55">
              <w:t>– streszcza nauczanie papieża Benedykta XVI o św. Benedykcie,</w:t>
            </w:r>
          </w:p>
          <w:p w:rsidR="00E23C55" w:rsidRPr="00E23C55" w:rsidRDefault="00E23C55" w:rsidP="00E23C55">
            <w:r w:rsidRPr="00E23C55">
              <w:t>– wymienia cechy kultury chrześcijańskiej,</w:t>
            </w:r>
          </w:p>
          <w:p w:rsidR="00E23C55" w:rsidRPr="00E23C55" w:rsidRDefault="00E23C55" w:rsidP="00E23C55">
            <w:r w:rsidRPr="00E23C55">
              <w:t xml:space="preserve">– wylicza, w jakich dziedzinach </w:t>
            </w:r>
            <w:r w:rsidRPr="00E23C55">
              <w:rPr>
                <w:bCs/>
              </w:rPr>
              <w:t xml:space="preserve">Kościół średniowiecza </w:t>
            </w:r>
            <w:r w:rsidRPr="00E23C55">
              <w:t>odniósł ogromne zasługi,</w:t>
            </w:r>
          </w:p>
          <w:p w:rsidR="00E23C55" w:rsidRPr="00E23C55" w:rsidRDefault="00E23C55" w:rsidP="00E23C55">
            <w:r w:rsidRPr="00E23C55">
              <w:t>– wyjaśnia, na czym polega rola Kościoła w Europie,</w:t>
            </w:r>
          </w:p>
          <w:p w:rsidR="00E23C55" w:rsidRPr="00E23C55" w:rsidRDefault="00E23C55" w:rsidP="00E23C55">
            <w:r w:rsidRPr="00E23C55">
              <w:t>– objaśnia, czym jest ewangeliczne ubóstwo,</w:t>
            </w:r>
          </w:p>
          <w:p w:rsidR="00E23C55" w:rsidRPr="00E23C55" w:rsidRDefault="00E23C55" w:rsidP="00E23C55">
            <w:r w:rsidRPr="00E23C55">
              <w:t>– wyjaśnia, w jaki sposób św.</w:t>
            </w:r>
            <w:r w:rsidRPr="00E23C55">
              <w:rPr>
                <w:rFonts w:eastAsia="Calibri"/>
                <w:lang w:eastAsia="en-US"/>
              </w:rPr>
              <w:t xml:space="preserve"> </w:t>
            </w:r>
            <w:r w:rsidRPr="00E23C55">
              <w:t>Franciszek realizował w swoim życiu ideę ewangelicznego ubóstwa,</w:t>
            </w:r>
          </w:p>
          <w:p w:rsidR="00E23C55" w:rsidRPr="00E23C55" w:rsidRDefault="00E23C55" w:rsidP="00E23C55">
            <w:r w:rsidRPr="00E23C55">
              <w:t xml:space="preserve">– analizuje tekst z Pisma </w:t>
            </w:r>
            <w:r w:rsidRPr="00E23C55">
              <w:lastRenderedPageBreak/>
              <w:t xml:space="preserve">Świętego – </w:t>
            </w:r>
            <w:proofErr w:type="spellStart"/>
            <w:r w:rsidRPr="00E23C55">
              <w:t>Hbr</w:t>
            </w:r>
            <w:proofErr w:type="spellEnd"/>
            <w:r w:rsidRPr="00E23C55">
              <w:t xml:space="preserve"> 11,1-3,</w:t>
            </w:r>
          </w:p>
          <w:p w:rsidR="00E23C55" w:rsidRPr="00E23C55" w:rsidRDefault="00E23C55" w:rsidP="00E23C55">
            <w:r w:rsidRPr="00E23C55">
              <w:t>– streszcza nauczanie Kościoła na temat wiary i rozumu,</w:t>
            </w:r>
          </w:p>
          <w:p w:rsidR="00E23C55" w:rsidRPr="00E23C55" w:rsidRDefault="00E23C55" w:rsidP="00E23C55">
            <w:r w:rsidRPr="00E23C55">
              <w:t>– podaje daty podziału Kościoła,</w:t>
            </w:r>
          </w:p>
          <w:p w:rsidR="00E23C55" w:rsidRPr="00E23C55" w:rsidRDefault="00E23C55" w:rsidP="00E23C55">
            <w:r w:rsidRPr="00E23C55">
              <w:t>– wymienia przyczyny schizmy wschodniej,</w:t>
            </w:r>
          </w:p>
          <w:p w:rsidR="00E23C55" w:rsidRPr="00E23C55" w:rsidRDefault="00E23C55" w:rsidP="00E23C55">
            <w:r w:rsidRPr="00E23C55">
              <w:t xml:space="preserve">– podaje zarys sytuacji społeczno-politycznej prowadzącej do chrztu Polski, </w:t>
            </w:r>
          </w:p>
          <w:p w:rsidR="00E23C55" w:rsidRDefault="00E23C55" w:rsidP="00E23C55">
            <w:r w:rsidRPr="00E23C55">
              <w:t>– wymienia korzyści płynące z faktu przyjęcia chrztu przez Polskę.</w:t>
            </w:r>
          </w:p>
          <w:p w:rsidR="00E23C55" w:rsidRPr="00E23C55" w:rsidRDefault="00E23C55" w:rsidP="00E23C55">
            <w:r w:rsidRPr="00E23C55">
              <w:t>– wyjaśnia sens udziału w rekolekcjach wielkopostnych,</w:t>
            </w:r>
          </w:p>
          <w:p w:rsidR="00E23C55" w:rsidRPr="00E23C55" w:rsidRDefault="00E23C55" w:rsidP="00E23C55">
            <w:r w:rsidRPr="00E23C55">
              <w:t>– przytacza wybrane teksty biblijne dotyczące świętych dni paschalnych,</w:t>
            </w:r>
          </w:p>
          <w:p w:rsidR="00E23C55" w:rsidRPr="00E23C55" w:rsidRDefault="00E23C55" w:rsidP="00E23C55">
            <w:r w:rsidRPr="00E23C55">
              <w:t>– wyjaśnia znaczenie znaków liturgicznych związanych z wydarzeniami Triduum Paschalnego,</w:t>
            </w:r>
          </w:p>
          <w:p w:rsidR="00E23C55" w:rsidRPr="00E23C55" w:rsidRDefault="00E23C55" w:rsidP="00E23C55">
            <w:r w:rsidRPr="00E23C55">
              <w:t>– objaśnia znaczenie wydarzeń Triduum Paschalnego dla człowieka,</w:t>
            </w:r>
          </w:p>
          <w:p w:rsidR="00E23C55" w:rsidRPr="00E23C55" w:rsidRDefault="00E23C55" w:rsidP="00E23C55">
            <w:r w:rsidRPr="00E23C55">
              <w:t>– przytacza naukę św. Pawła o zmartwychwstaniu Chrystusa,</w:t>
            </w:r>
          </w:p>
          <w:p w:rsidR="00E23C55" w:rsidRPr="00E23C55" w:rsidRDefault="00E23C55" w:rsidP="00E23C55">
            <w:r w:rsidRPr="00E23C55">
              <w:t xml:space="preserve">– streszcza teksty źródłowe z nauczania Kościoła mówiące o zmartwychwstaniu </w:t>
            </w:r>
            <w:r w:rsidRPr="00E23C55">
              <w:lastRenderedPageBreak/>
              <w:t>Chrystusa,</w:t>
            </w:r>
          </w:p>
          <w:p w:rsidR="00E23C55" w:rsidRPr="00E23C55" w:rsidRDefault="00E23C55" w:rsidP="00E23C55">
            <w:r w:rsidRPr="00E23C55">
              <w:t>– objaśnia, co to znaczy, że Zmartwychwstały Chrystus jest Zbawicielem wierzących,</w:t>
            </w:r>
          </w:p>
          <w:p w:rsidR="00E23C55" w:rsidRPr="00E23C55" w:rsidRDefault="00E23C55" w:rsidP="00E23C55">
            <w:r w:rsidRPr="00E23C55">
              <w:t>– wylicza łaski otrzymane od Ducha Świętego w sakramencie bierzmowania,</w:t>
            </w:r>
          </w:p>
          <w:p w:rsidR="00E23C55" w:rsidRPr="00E23C55" w:rsidRDefault="00E23C55" w:rsidP="00E23C55">
            <w:r w:rsidRPr="00E23C55">
              <w:t>– podaje, że dary Ducha Świętego otrzymujemy nie tylko dla osobistego dobra, ale także dla pożytku wspólnoty Kościoła,</w:t>
            </w:r>
          </w:p>
          <w:p w:rsidR="00E23C55" w:rsidRPr="00E23C55" w:rsidRDefault="00E23C55" w:rsidP="00E23C55">
            <w:r w:rsidRPr="00E23C55">
              <w:t>– przytacza wydarzenia związane z kultem Bożego Ciała,</w:t>
            </w:r>
          </w:p>
          <w:p w:rsidR="00E23C55" w:rsidRPr="00E23C55" w:rsidRDefault="00E23C55" w:rsidP="00E23C55">
            <w:r w:rsidRPr="00E23C55">
              <w:t>– podaje, kiedy ustanowiono w Kościele Uroczystość Bożego Ciała,</w:t>
            </w:r>
          </w:p>
          <w:p w:rsidR="00E23C55" w:rsidRPr="00E23C55" w:rsidRDefault="00E23C55" w:rsidP="00E23C55">
            <w:r w:rsidRPr="00E23C55">
              <w:t>– objaśnia znaczenie przeżywania Uroczystości Bożego Ciała,</w:t>
            </w:r>
          </w:p>
          <w:p w:rsidR="00E23C55" w:rsidRDefault="00E23C55" w:rsidP="00E23C55">
            <w:r w:rsidRPr="00E23C55">
              <w:t>– określa, czym jest adoracja i kult Eucharystii.</w:t>
            </w:r>
          </w:p>
          <w:p w:rsidR="00E23C55" w:rsidRDefault="00E23C55" w:rsidP="00E23C55"/>
        </w:tc>
        <w:tc>
          <w:tcPr>
            <w:tcW w:w="2783" w:type="dxa"/>
          </w:tcPr>
          <w:p w:rsidR="00E23C55" w:rsidRPr="00E23C55" w:rsidRDefault="00E23C55" w:rsidP="00E23C55">
            <w:r w:rsidRPr="00E23C55">
              <w:rPr>
                <w:b/>
                <w:bCs/>
              </w:rPr>
              <w:lastRenderedPageBreak/>
              <w:t>Uczeń:</w:t>
            </w:r>
          </w:p>
          <w:p w:rsidR="00E23C55" w:rsidRPr="00E23C55" w:rsidRDefault="00E23C55" w:rsidP="00E23C55">
            <w:r w:rsidRPr="00E23C55">
              <w:t>– wyjaśnia niektóre proroctwa mesjańskie o Chrystusie,</w:t>
            </w:r>
          </w:p>
          <w:p w:rsidR="00E23C55" w:rsidRPr="00E23C55" w:rsidRDefault="00E23C55" w:rsidP="00E23C55">
            <w:r w:rsidRPr="00E23C55">
              <w:t>– ocenia swoją postawę wobec Jezusa – Mesjasza,</w:t>
            </w:r>
          </w:p>
          <w:p w:rsidR="00E23C55" w:rsidRPr="00E23C55" w:rsidRDefault="00E23C55" w:rsidP="00E23C55">
            <w:r w:rsidRPr="00E23C55">
              <w:t>– wyjaśnia, czego dotyczy Tajemnica</w:t>
            </w:r>
            <w:r>
              <w:t xml:space="preserve"> </w:t>
            </w:r>
            <w:r w:rsidRPr="00E23C55">
              <w:t>Wcielenia,</w:t>
            </w:r>
          </w:p>
          <w:p w:rsidR="00E23C55" w:rsidRPr="00E23C55" w:rsidRDefault="00E23C55" w:rsidP="00E23C55">
            <w:r w:rsidRPr="00E23C55">
              <w:t>– wskazuje na wartość Tajemnicy Wcielenia,</w:t>
            </w:r>
          </w:p>
          <w:p w:rsidR="00E23C55" w:rsidRPr="00E23C55" w:rsidRDefault="00E23C55" w:rsidP="00E23C55">
            <w:r w:rsidRPr="00E23C55">
              <w:t>– analizuje teksty mówiące o przyjściu Chrystusa na ziemię,</w:t>
            </w:r>
          </w:p>
          <w:p w:rsidR="00E23C55" w:rsidRPr="00E23C55" w:rsidRDefault="00E23C55" w:rsidP="00E23C55">
            <w:r w:rsidRPr="00E23C55">
              <w:t>– analizuje teksty Pisma Świętego ukazujące Jezusa Chrystusa Boga-Człowieka</w:t>
            </w:r>
          </w:p>
          <w:p w:rsidR="00E23C55" w:rsidRPr="00E23C55" w:rsidRDefault="00E23C55" w:rsidP="00E23C55">
            <w:r w:rsidRPr="00E23C55">
              <w:t>– przytacza treści Pisma Świętego ukazujące, że Jezus Chrystus jest Bogiem i człowiekiem,</w:t>
            </w:r>
          </w:p>
          <w:p w:rsidR="00E23C55" w:rsidRPr="00E23C55" w:rsidRDefault="00E23C55" w:rsidP="00E23C55">
            <w:r w:rsidRPr="00E23C55">
              <w:t>– uzasadnia potrzebę częstego czytania i rozważania Pisma Świętego,</w:t>
            </w:r>
          </w:p>
          <w:p w:rsidR="00E23C55" w:rsidRPr="00E23C55" w:rsidRDefault="00E23C55" w:rsidP="00E23C55">
            <w:r w:rsidRPr="00E23C55">
              <w:t>– uzasadnia historyczność Jezusa z Nazaretu,</w:t>
            </w:r>
          </w:p>
          <w:p w:rsidR="00E23C55" w:rsidRPr="00E23C55" w:rsidRDefault="00E23C55" w:rsidP="00E23C55">
            <w:r w:rsidRPr="00E23C55">
              <w:t xml:space="preserve">– opisuje ziemskie życie Jezusa, </w:t>
            </w:r>
          </w:p>
          <w:p w:rsidR="00E23C55" w:rsidRPr="00E23C55" w:rsidRDefault="00E23C55" w:rsidP="00E23C55">
            <w:r w:rsidRPr="00E23C55">
              <w:t xml:space="preserve">– analizuje dokumenty </w:t>
            </w:r>
            <w:r w:rsidRPr="00E23C55">
              <w:lastRenderedPageBreak/>
              <w:t>źródłowe, świadczące o historyczności Jezusa Chrystusa,</w:t>
            </w:r>
          </w:p>
          <w:p w:rsidR="00E23C55" w:rsidRPr="00E23C55" w:rsidRDefault="00E23C55" w:rsidP="00E23C55">
            <w:r w:rsidRPr="00E23C55">
              <w:t>– podaje okoliczności spotkań Jezusa z: Zacheuszem, Samarytanką, Samarytanami i grzesznikami,</w:t>
            </w:r>
          </w:p>
          <w:p w:rsidR="00E23C55" w:rsidRPr="00E23C55" w:rsidRDefault="00E23C55" w:rsidP="00E23C55">
            <w:r w:rsidRPr="00E23C55">
              <w:t>– wskazuje na Dekalog i Osiem Błogosławieństw jako prawo Królestwa Bożego,</w:t>
            </w:r>
          </w:p>
          <w:p w:rsidR="00E23C55" w:rsidRPr="00E23C55" w:rsidRDefault="00E23C55" w:rsidP="00E23C55">
            <w:r w:rsidRPr="00E23C55">
              <w:t>– analizuje swoje czyny w oparciu o Dekalog i Błogosławieństwa,</w:t>
            </w:r>
          </w:p>
          <w:p w:rsidR="00E23C55" w:rsidRPr="00E23C55" w:rsidRDefault="00E23C55" w:rsidP="00E23C55">
            <w:r w:rsidRPr="00E23C55">
              <w:t>– sugeruje sposoby pomocy bliźnim,</w:t>
            </w:r>
          </w:p>
          <w:p w:rsidR="00E23C55" w:rsidRPr="00E23C55" w:rsidRDefault="00E23C55" w:rsidP="00E23C55">
            <w:r w:rsidRPr="00E23C55">
              <w:t>– analizuje teksty źródłowe mówiące o postawie wobec bliźnich,</w:t>
            </w:r>
          </w:p>
          <w:p w:rsidR="00E23C55" w:rsidRPr="00E23C55" w:rsidRDefault="00E23C55" w:rsidP="00E23C55">
            <w:r w:rsidRPr="00E23C55">
              <w:t>– określa, czym jest cierpienie dla sprawiedliwości,</w:t>
            </w:r>
          </w:p>
          <w:p w:rsidR="00E23C55" w:rsidRPr="00E23C55" w:rsidRDefault="00E23C55" w:rsidP="00E23C55">
            <w:r w:rsidRPr="00E23C55">
              <w:t>– wskazuje drogi wprowadzania sprawiedliwości w życiu codziennym,</w:t>
            </w:r>
          </w:p>
          <w:p w:rsidR="00E23C55" w:rsidRPr="00E23C55" w:rsidRDefault="00E23C55" w:rsidP="00E23C55">
            <w:r w:rsidRPr="00E23C55">
              <w:t>– uzasadnia konieczność realizacji Chrystusowego prawa sprawiedliwości w życiu codziennym,</w:t>
            </w:r>
          </w:p>
          <w:p w:rsidR="00E23C55" w:rsidRPr="00E23C55" w:rsidRDefault="00E23C55" w:rsidP="00E23C55">
            <w:r w:rsidRPr="00E23C55">
              <w:t>– określa, co nazywamy „czystością serca”,</w:t>
            </w:r>
          </w:p>
          <w:p w:rsidR="00E23C55" w:rsidRPr="00E23C55" w:rsidRDefault="00E23C55" w:rsidP="00E23C55">
            <w:r w:rsidRPr="00E23C55">
              <w:t xml:space="preserve">– wskazuje znaczenie cnoty czystości w życiu </w:t>
            </w:r>
            <w:r w:rsidRPr="00E23C55">
              <w:lastRenderedPageBreak/>
              <w:t>chrześcijanina,</w:t>
            </w:r>
          </w:p>
          <w:p w:rsidR="00E23C55" w:rsidRPr="00E23C55" w:rsidRDefault="00E23C55" w:rsidP="00E23C55">
            <w:r w:rsidRPr="00E23C55">
              <w:t>– uzasadnia rolę i wartość pokoju w świecie współczesnym,</w:t>
            </w:r>
          </w:p>
          <w:p w:rsidR="00E23C55" w:rsidRPr="00E23C55" w:rsidRDefault="00E23C55" w:rsidP="00E23C55">
            <w:r w:rsidRPr="00E23C55">
              <w:t>– ocenia swoją troskę o życie swoje i bliźnich,</w:t>
            </w:r>
          </w:p>
          <w:p w:rsidR="00E23C55" w:rsidRPr="00E23C55" w:rsidRDefault="00E23C55" w:rsidP="00E23C55">
            <w:r w:rsidRPr="00E23C55">
              <w:t>– wskazuje na potrzebę kultury słowa,</w:t>
            </w:r>
          </w:p>
          <w:p w:rsidR="00E23C55" w:rsidRPr="00E23C55" w:rsidRDefault="00E23C55" w:rsidP="00E23C55">
            <w:r w:rsidRPr="00E23C55">
              <w:t>– określa rolę słowa w życiu człowieka,</w:t>
            </w:r>
          </w:p>
          <w:p w:rsidR="00E23C55" w:rsidRPr="00E23C55" w:rsidRDefault="00E23C55" w:rsidP="00E23C55">
            <w:r w:rsidRPr="00E23C55">
              <w:t>– uzasadnia potrzebę wypełniania słowa Bożego w życiu,</w:t>
            </w:r>
          </w:p>
          <w:p w:rsidR="00E23C55" w:rsidRPr="00E23C55" w:rsidRDefault="00E23C55" w:rsidP="00E23C55">
            <w:r w:rsidRPr="00E23C55">
              <w:t>– analizuje teksty biblijne i z nauczania Kościoła dotyczące odkupienia Chrystusa,</w:t>
            </w:r>
          </w:p>
          <w:p w:rsidR="00E23C55" w:rsidRPr="00E23C55" w:rsidRDefault="00E23C55" w:rsidP="00E23C55">
            <w:r w:rsidRPr="00E23C55">
              <w:t>– ocenia swoją postawę wobec Chrystusa – Odkupiciela,</w:t>
            </w:r>
          </w:p>
          <w:p w:rsidR="00E23C55" w:rsidRPr="00E23C55" w:rsidRDefault="00E23C55" w:rsidP="00E23C55">
            <w:r w:rsidRPr="00E23C55">
              <w:t xml:space="preserve">– ocenia swoje zaangażowanie w rozwój wiary, </w:t>
            </w:r>
          </w:p>
          <w:p w:rsidR="00E23C55" w:rsidRPr="00E23C55" w:rsidRDefault="00E23C55" w:rsidP="00E23C55">
            <w:r w:rsidRPr="00E23C55">
              <w:t>– wymienia osoby, które swoje życie zawierzyły Maryi,</w:t>
            </w:r>
          </w:p>
          <w:p w:rsidR="00E23C55" w:rsidRPr="00E23C55" w:rsidRDefault="00E23C55" w:rsidP="00E23C55">
            <w:r w:rsidRPr="00E23C55">
              <w:t>– podaje, kto i kiedy ogłosił Maryję Matką Kościoła,</w:t>
            </w:r>
          </w:p>
          <w:p w:rsidR="00E23C55" w:rsidRDefault="00E23C55" w:rsidP="00E23C55">
            <w:r w:rsidRPr="00E23C55">
              <w:t>– wskazuje wśród świąt Maryjnych święto Matki Kościoła.</w:t>
            </w:r>
          </w:p>
          <w:p w:rsidR="00E23C55" w:rsidRPr="00E23C55" w:rsidRDefault="00E23C55" w:rsidP="00E23C55">
            <w:r w:rsidRPr="00E23C55">
              <w:t>– wyjaśnia, na czym polegał „dar języków”,</w:t>
            </w:r>
          </w:p>
          <w:p w:rsidR="00E23C55" w:rsidRPr="00E23C55" w:rsidRDefault="00E23C55" w:rsidP="00E23C55">
            <w:r w:rsidRPr="00E23C55">
              <w:t xml:space="preserve">– uzasadnia, że dary Ducha </w:t>
            </w:r>
            <w:r w:rsidRPr="00E23C55">
              <w:lastRenderedPageBreak/>
              <w:t xml:space="preserve">Świętego otrzymujemy nie tylko dla osobistego dobra, ale dla pożytku wspólnoty Kościoła, </w:t>
            </w:r>
          </w:p>
          <w:p w:rsidR="00E23C55" w:rsidRPr="00E23C55" w:rsidRDefault="00E23C55" w:rsidP="00E23C55">
            <w:r w:rsidRPr="00E23C55">
              <w:t>– wybiera sposób zaangażowania się dla dobra Kościoła i swojego otoczenia,</w:t>
            </w:r>
          </w:p>
          <w:p w:rsidR="00E23C55" w:rsidRPr="00E23C55" w:rsidRDefault="00E23C55" w:rsidP="00E23C55">
            <w:r w:rsidRPr="00E23C55">
              <w:t>– uzasadnia swoją obecność w Kościele,</w:t>
            </w:r>
          </w:p>
          <w:p w:rsidR="00E23C55" w:rsidRPr="00E23C55" w:rsidRDefault="00E23C55" w:rsidP="00E23C55">
            <w:r w:rsidRPr="00E23C55">
              <w:t>– ocenia swoją postawę wobec Chrystusa, z którym spotyka się w Kościele,</w:t>
            </w:r>
          </w:p>
          <w:p w:rsidR="00E23C55" w:rsidRDefault="00E23C55" w:rsidP="00E23C55">
            <w:r w:rsidRPr="00E23C55">
              <w:t>– charakteryzuje postawę pierwszych</w:t>
            </w:r>
          </w:p>
          <w:p w:rsidR="00E23C55" w:rsidRPr="00E23C55" w:rsidRDefault="00E23C55" w:rsidP="00E23C55">
            <w:r w:rsidRPr="00E23C55">
              <w:t>chrześcijan,</w:t>
            </w:r>
          </w:p>
          <w:p w:rsidR="00E23C55" w:rsidRPr="00E23C55" w:rsidRDefault="00E23C55" w:rsidP="00E23C55">
            <w:r w:rsidRPr="00E23C55">
              <w:t>– wskazuje na potrzebę dawania świadectwa życia chrześcijańskiego,</w:t>
            </w:r>
          </w:p>
          <w:p w:rsidR="00E23C55" w:rsidRPr="00E23C55" w:rsidRDefault="00E23C55" w:rsidP="00E23C55">
            <w:pPr>
              <w:rPr>
                <w:bCs/>
              </w:rPr>
            </w:pPr>
            <w:r w:rsidRPr="00E23C55">
              <w:rPr>
                <w:bCs/>
              </w:rPr>
              <w:t>– określa przymioty władzy papieskiej,</w:t>
            </w:r>
          </w:p>
          <w:p w:rsidR="00E23C55" w:rsidRPr="00E23C55" w:rsidRDefault="00E23C55" w:rsidP="00E23C55">
            <w:r w:rsidRPr="00E23C55">
              <w:rPr>
                <w:bCs/>
              </w:rPr>
              <w:t xml:space="preserve">– wybiera sposoby </w:t>
            </w:r>
            <w:r w:rsidRPr="00E23C55">
              <w:t>okazywania szacunku i posłuszeństwa wobec papieża,</w:t>
            </w:r>
          </w:p>
          <w:p w:rsidR="00E23C55" w:rsidRPr="00E23C55" w:rsidRDefault="00E23C55" w:rsidP="00E23C55">
            <w:r w:rsidRPr="00E23C55">
              <w:t>– wymienia męczenników Kościoła,</w:t>
            </w:r>
          </w:p>
          <w:p w:rsidR="00E23C55" w:rsidRPr="00E23C55" w:rsidRDefault="00E23C55" w:rsidP="00E23C55">
            <w:r w:rsidRPr="00E23C55">
              <w:t>– rozróżnia okresy prześladowań chrześcijan,</w:t>
            </w:r>
          </w:p>
          <w:p w:rsidR="00E23C55" w:rsidRPr="00E23C55" w:rsidRDefault="00E23C55" w:rsidP="00E23C55">
            <w:r w:rsidRPr="00E23C55">
              <w:t>– analizuje teksty Pisma Świętego dotyczące prześladowań chrześcijan,</w:t>
            </w:r>
          </w:p>
          <w:p w:rsidR="00E23C55" w:rsidRPr="00E23C55" w:rsidRDefault="00E23C55" w:rsidP="00E23C55">
            <w:r w:rsidRPr="00E23C55">
              <w:t>– określa na mapie najważniejsze miejsca pobytu św. Pawła,</w:t>
            </w:r>
          </w:p>
          <w:p w:rsidR="00E23C55" w:rsidRPr="00E23C55" w:rsidRDefault="00E23C55" w:rsidP="00E23C55">
            <w:r w:rsidRPr="00E23C55">
              <w:lastRenderedPageBreak/>
              <w:t xml:space="preserve">– wskazuje na podobieństwo podróży św. Pawła do papieskich pielgrzymek apostolskich, </w:t>
            </w:r>
          </w:p>
          <w:p w:rsidR="00E23C55" w:rsidRPr="00E23C55" w:rsidRDefault="00E23C55" w:rsidP="00E23C55">
            <w:r w:rsidRPr="00E23C55">
              <w:t>– redaguje modlitwę w intencji papieża i wszystkich głoszących Ewangelię,</w:t>
            </w:r>
          </w:p>
          <w:p w:rsidR="00E23C55" w:rsidRPr="00E23C55" w:rsidRDefault="00E23C55" w:rsidP="00E23C55">
            <w:r w:rsidRPr="00E23C55">
              <w:t>– wskazuje na związek chrześcijaństwa z dziedzictwem świata antycznego,</w:t>
            </w:r>
          </w:p>
          <w:p w:rsidR="00E23C55" w:rsidRPr="00E23C55" w:rsidRDefault="00E23C55" w:rsidP="00E23C55">
            <w:r w:rsidRPr="00E23C55">
              <w:t>– określa, jakie znaczenie dla chrześcijaństwa ma kultura antyczna,</w:t>
            </w:r>
          </w:p>
          <w:p w:rsidR="00E23C55" w:rsidRPr="00E23C55" w:rsidRDefault="00E23C55" w:rsidP="00E23C55">
            <w:r w:rsidRPr="00E23C55">
              <w:t>– charakteryzuje ideę benedyktyńską,</w:t>
            </w:r>
          </w:p>
          <w:p w:rsidR="00E23C55" w:rsidRPr="00E23C55" w:rsidRDefault="00E23C55" w:rsidP="00E23C55">
            <w:r w:rsidRPr="00E23C55">
              <w:t xml:space="preserve">– uzasadnia aktualność słów: „Ora et </w:t>
            </w:r>
            <w:proofErr w:type="spellStart"/>
            <w:r w:rsidRPr="00E23C55">
              <w:t>labora</w:t>
            </w:r>
            <w:proofErr w:type="spellEnd"/>
            <w:r w:rsidRPr="00E23C55">
              <w:t>!” – „Módl się i pracuj!”,</w:t>
            </w:r>
          </w:p>
          <w:p w:rsidR="00E23C55" w:rsidRPr="00E23C55" w:rsidRDefault="00E23C55" w:rsidP="00E23C55">
            <w:r w:rsidRPr="00E23C55">
              <w:t xml:space="preserve">– wskazuje na </w:t>
            </w:r>
            <w:r w:rsidRPr="00E23C55">
              <w:rPr>
                <w:bCs/>
              </w:rPr>
              <w:t>kierowanie się w życiu ideą benedyktyńską,</w:t>
            </w:r>
          </w:p>
          <w:p w:rsidR="00E23C55" w:rsidRPr="00E23C55" w:rsidRDefault="00E23C55" w:rsidP="00E23C55">
            <w:r w:rsidRPr="00E23C55">
              <w:t xml:space="preserve">– określa rolę chrześcijaństwa w rozwoju kultury i jedności Europy, </w:t>
            </w:r>
          </w:p>
          <w:p w:rsidR="00E23C55" w:rsidRPr="00E23C55" w:rsidRDefault="00E23C55" w:rsidP="00E23C55">
            <w:r w:rsidRPr="00E23C55">
              <w:t>– wskazuje, w jaki sposób, należy dbać o chrześcijańskie dziedzictwo,</w:t>
            </w:r>
          </w:p>
          <w:p w:rsidR="00E23C55" w:rsidRPr="00E23C55" w:rsidRDefault="00E23C55" w:rsidP="00E23C55">
            <w:r w:rsidRPr="00E23C55">
              <w:t xml:space="preserve">– uzasadnia potrzebę troski o jedność w swoim środowisku, </w:t>
            </w:r>
          </w:p>
          <w:p w:rsidR="00BF08C8" w:rsidRPr="00BF08C8" w:rsidRDefault="00E23C55" w:rsidP="00BF08C8">
            <w:r w:rsidRPr="00E23C55">
              <w:t>– charakteryzuje duchowość św.</w:t>
            </w:r>
            <w:r w:rsidR="00BF08C8">
              <w:t xml:space="preserve"> </w:t>
            </w:r>
            <w:r w:rsidR="00BF08C8" w:rsidRPr="00BF08C8">
              <w:t>Franciszka,</w:t>
            </w:r>
          </w:p>
          <w:p w:rsidR="00BF08C8" w:rsidRPr="00BF08C8" w:rsidRDefault="00BF08C8" w:rsidP="00BF08C8">
            <w:r w:rsidRPr="00BF08C8">
              <w:lastRenderedPageBreak/>
              <w:t>– określa znaczenia ewangelicznego ubóstwa na przykładzie życia św. Franciszka z Asyżu,</w:t>
            </w:r>
          </w:p>
          <w:p w:rsidR="00BF08C8" w:rsidRPr="00BF08C8" w:rsidRDefault="00BF08C8" w:rsidP="00BF08C8">
            <w:r w:rsidRPr="00BF08C8">
              <w:t>– uzasadnia, że podstawą świętości jest głęboka wiara i całkowite oddanie się Bogu,</w:t>
            </w:r>
          </w:p>
          <w:p w:rsidR="00BF08C8" w:rsidRPr="00BF08C8" w:rsidRDefault="00BF08C8" w:rsidP="00BF08C8">
            <w:r w:rsidRPr="00BF08C8">
              <w:t>– objaśnia naukę św. Tomasza,</w:t>
            </w:r>
          </w:p>
          <w:p w:rsidR="00BF08C8" w:rsidRPr="00BF08C8" w:rsidRDefault="00BF08C8" w:rsidP="00BF08C8">
            <w:r w:rsidRPr="00BF08C8">
              <w:t>– opisuje związek między wiarą a rozumem,</w:t>
            </w:r>
          </w:p>
          <w:p w:rsidR="00BF08C8" w:rsidRPr="00BF08C8" w:rsidRDefault="00BF08C8" w:rsidP="00BF08C8">
            <w:r w:rsidRPr="00BF08C8">
              <w:t>– objaśnia różnice i podobieństwa pomiędzy katolicyzmem i prawosławiem,</w:t>
            </w:r>
          </w:p>
          <w:p w:rsidR="00BF08C8" w:rsidRPr="00BF08C8" w:rsidRDefault="00BF08C8" w:rsidP="00BF08C8">
            <w:r w:rsidRPr="00BF08C8">
              <w:t>– wskazuje na ekumenizm jako ruch działający na rzecz jedności chrześcijan,</w:t>
            </w:r>
          </w:p>
          <w:p w:rsidR="00BF08C8" w:rsidRPr="00BF08C8" w:rsidRDefault="00BF08C8" w:rsidP="00BF08C8">
            <w:r w:rsidRPr="00BF08C8">
              <w:t>– analizuje teksty źródłowe na temat udzielania sakramentów,</w:t>
            </w:r>
          </w:p>
          <w:p w:rsidR="00BF08C8" w:rsidRPr="00BF08C8" w:rsidRDefault="00BF08C8" w:rsidP="00BF08C8">
            <w:r w:rsidRPr="00BF08C8">
              <w:t>– wyjaśnia kwestię tzw. sporu o św. Stanisława,</w:t>
            </w:r>
          </w:p>
          <w:p w:rsidR="00BF08C8" w:rsidRPr="00BF08C8" w:rsidRDefault="00BF08C8" w:rsidP="00BF08C8">
            <w:r w:rsidRPr="00BF08C8">
              <w:t>– wskazuje na zasługi św. Wojciecha i św. Stanisława dla rozwoju chrześcijaństwa w Polsce,</w:t>
            </w:r>
          </w:p>
          <w:p w:rsidR="00E23C55" w:rsidRDefault="00BF08C8" w:rsidP="00BF08C8">
            <w:r w:rsidRPr="00BF08C8">
              <w:t>– określa, co dla niezależności Polski zrobił Bolesław Chrobry.</w:t>
            </w:r>
          </w:p>
          <w:p w:rsidR="00BF08C8" w:rsidRPr="00BF08C8" w:rsidRDefault="00BF08C8" w:rsidP="00BF08C8">
            <w:r w:rsidRPr="00BF08C8">
              <w:t>– wyjaśnia duchową wartość postu i pokuty,</w:t>
            </w:r>
          </w:p>
          <w:p w:rsidR="00BF08C8" w:rsidRPr="00BF08C8" w:rsidRDefault="00BF08C8" w:rsidP="00BF08C8">
            <w:r w:rsidRPr="00BF08C8">
              <w:t xml:space="preserve">– objaśnia znaczenie Wielkiego Postu dla </w:t>
            </w:r>
            <w:r w:rsidRPr="00BF08C8">
              <w:lastRenderedPageBreak/>
              <w:t>chrześcijanina,</w:t>
            </w:r>
          </w:p>
          <w:p w:rsidR="00BF08C8" w:rsidRPr="00BF08C8" w:rsidRDefault="00BF08C8" w:rsidP="00BF08C8">
            <w:r w:rsidRPr="00BF08C8">
              <w:t>– wskazuje na Środę Popielcową jako początek Wielkiego Postu,</w:t>
            </w:r>
          </w:p>
          <w:p w:rsidR="00BF08C8" w:rsidRPr="00BF08C8" w:rsidRDefault="00BF08C8" w:rsidP="00BF08C8">
            <w:r w:rsidRPr="00BF08C8">
              <w:t>– określa, na czym polega prawdziwe nawrócenie i pokuta,</w:t>
            </w:r>
          </w:p>
          <w:p w:rsidR="00BF08C8" w:rsidRPr="00BF08C8" w:rsidRDefault="00BF08C8" w:rsidP="00BF08C8">
            <w:r w:rsidRPr="00BF08C8">
              <w:t>– uzasadnia konieczność nawrócenia i pokuty,</w:t>
            </w:r>
          </w:p>
          <w:p w:rsidR="00BF08C8" w:rsidRPr="00BF08C8" w:rsidRDefault="00BF08C8" w:rsidP="00BF08C8">
            <w:r w:rsidRPr="00BF08C8">
              <w:t>– wybiera sposób przeżycia okresu Wielkiego Postu,</w:t>
            </w:r>
          </w:p>
          <w:p w:rsidR="00BF08C8" w:rsidRPr="00BF08C8" w:rsidRDefault="00BF08C8" w:rsidP="00BF08C8">
            <w:r w:rsidRPr="00BF08C8">
              <w:t>– analizuje swoje życie w świetle Chrystusowej nauki o pokucie,</w:t>
            </w:r>
          </w:p>
          <w:p w:rsidR="00BF08C8" w:rsidRPr="00BF08C8" w:rsidRDefault="00BF08C8" w:rsidP="00BF08C8">
            <w:r w:rsidRPr="00BF08C8">
              <w:t>– uzasadnia swój udział w rekolekcjach wielkopostnych,</w:t>
            </w:r>
          </w:p>
          <w:p w:rsidR="00BF08C8" w:rsidRPr="00BF08C8" w:rsidRDefault="00BF08C8" w:rsidP="00BF08C8">
            <w:r w:rsidRPr="00BF08C8">
              <w:t>– wskazuje na związek rekolekcji z przypowieścią o siewcy,</w:t>
            </w:r>
          </w:p>
          <w:p w:rsidR="00BF08C8" w:rsidRPr="00BF08C8" w:rsidRDefault="00BF08C8" w:rsidP="00BF08C8">
            <w:r w:rsidRPr="00BF08C8">
              <w:t>– wnioskuje, że rekolekcje wielkopostne prowadzą do nawrócenia,</w:t>
            </w:r>
          </w:p>
          <w:p w:rsidR="00BF08C8" w:rsidRPr="00BF08C8" w:rsidRDefault="00BF08C8" w:rsidP="00BF08C8">
            <w:r w:rsidRPr="00BF08C8">
              <w:t>– opisuje najważniejsze elementy liturgii Wielkiego Tygodnia,</w:t>
            </w:r>
          </w:p>
          <w:p w:rsidR="00BF08C8" w:rsidRPr="00BF08C8" w:rsidRDefault="00BF08C8" w:rsidP="00BF08C8">
            <w:r w:rsidRPr="00BF08C8">
              <w:t>– określa sens obrzędów Triduum Paschalnego,</w:t>
            </w:r>
          </w:p>
          <w:p w:rsidR="00BF08C8" w:rsidRPr="00BF08C8" w:rsidRDefault="00BF08C8" w:rsidP="00BF08C8">
            <w:r w:rsidRPr="00BF08C8">
              <w:t>– wskazuje na konieczność osobistego zaangażowania w liturgię Wielkiego Tygodnia,</w:t>
            </w:r>
          </w:p>
          <w:p w:rsidR="00BF08C8" w:rsidRPr="00BF08C8" w:rsidRDefault="00BF08C8" w:rsidP="00BF08C8">
            <w:r w:rsidRPr="00BF08C8">
              <w:t xml:space="preserve">– stwierdza, że przez zmartwychwstanie </w:t>
            </w:r>
            <w:r w:rsidRPr="00BF08C8">
              <w:lastRenderedPageBreak/>
              <w:t>Chrystus pokonał śmierć, grzech, szatana,</w:t>
            </w:r>
          </w:p>
          <w:p w:rsidR="00BF08C8" w:rsidRPr="00BF08C8" w:rsidRDefault="00BF08C8" w:rsidP="00BF08C8">
            <w:r w:rsidRPr="00BF08C8">
              <w:t>– wnioskuje, że zmartwychwstanie Chrystusa jest fundamentalną prawdą naszej wiary,</w:t>
            </w:r>
          </w:p>
          <w:p w:rsidR="00BF08C8" w:rsidRPr="00BF08C8" w:rsidRDefault="00BF08C8" w:rsidP="00BF08C8">
            <w:r w:rsidRPr="00BF08C8">
              <w:t>– uzasadnia, że zmartwychwstanie Chrystusa jest faktem i największym cudem,</w:t>
            </w:r>
          </w:p>
          <w:p w:rsidR="00BF08C8" w:rsidRPr="00BF08C8" w:rsidRDefault="00BF08C8" w:rsidP="00BF08C8">
            <w:r w:rsidRPr="00BF08C8">
              <w:t>– objaśnia znaczenie darów Ducha Świętego dla chrześcijanina,</w:t>
            </w:r>
          </w:p>
          <w:p w:rsidR="00BF08C8" w:rsidRPr="00BF08C8" w:rsidRDefault="00BF08C8" w:rsidP="00BF08C8">
            <w:r w:rsidRPr="00BF08C8">
              <w:t>– uzasadnia potrzebę modlitwy do Ducha Świętego,</w:t>
            </w:r>
          </w:p>
          <w:p w:rsidR="00BF08C8" w:rsidRPr="00BF08C8" w:rsidRDefault="00BF08C8" w:rsidP="00BF08C8">
            <w:r w:rsidRPr="00BF08C8">
              <w:t xml:space="preserve">– wskazuje na postawę </w:t>
            </w:r>
            <w:bookmarkStart w:id="0" w:name="_GoBack"/>
            <w:bookmarkEnd w:id="0"/>
            <w:r w:rsidRPr="00BF08C8">
              <w:t>wdzięczności za dary Ducha Świętego,</w:t>
            </w:r>
          </w:p>
          <w:p w:rsidR="00BF08C8" w:rsidRPr="00BF08C8" w:rsidRDefault="00BF08C8" w:rsidP="00BF08C8">
            <w:r w:rsidRPr="00BF08C8">
              <w:t>– charakteryzuje „życie według Ducha”,</w:t>
            </w:r>
          </w:p>
          <w:p w:rsidR="00BF08C8" w:rsidRPr="00BF08C8" w:rsidRDefault="00BF08C8" w:rsidP="00BF08C8">
            <w:r w:rsidRPr="00BF08C8">
              <w:t>– wskazuje sposoby uwielbienia Jezusa Eucharystycznego,</w:t>
            </w:r>
          </w:p>
          <w:p w:rsidR="00BF08C8" w:rsidRDefault="00BF08C8" w:rsidP="00BF08C8">
            <w:r w:rsidRPr="00BF08C8">
              <w:t>– redaguje modlitwę dziękczynienia za obecność Boga w Eucharystii.</w:t>
            </w:r>
          </w:p>
        </w:tc>
        <w:tc>
          <w:tcPr>
            <w:tcW w:w="2866" w:type="dxa"/>
            <w:gridSpan w:val="3"/>
          </w:tcPr>
          <w:p w:rsidR="00BF08C8" w:rsidRPr="00BF08C8" w:rsidRDefault="00BF08C8" w:rsidP="00BF08C8">
            <w:r w:rsidRPr="00BF08C8">
              <w:rPr>
                <w:b/>
                <w:bCs/>
              </w:rPr>
              <w:lastRenderedPageBreak/>
              <w:t>Uczeń:</w:t>
            </w:r>
          </w:p>
          <w:p w:rsidR="00BF08C8" w:rsidRPr="00BF08C8" w:rsidRDefault="00BF08C8" w:rsidP="00BF08C8">
            <w:r w:rsidRPr="00BF08C8">
              <w:t>– wybiera sposób świadczenia o Chrystusie w codziennym życiu,</w:t>
            </w:r>
          </w:p>
          <w:p w:rsidR="00BF08C8" w:rsidRPr="00BF08C8" w:rsidRDefault="00BF08C8" w:rsidP="00BF08C8">
            <w:r w:rsidRPr="00BF08C8">
              <w:t>– redaguje wnioski wypływające z Prologu Ewangelii według św. Jana,</w:t>
            </w:r>
          </w:p>
          <w:p w:rsidR="00BF08C8" w:rsidRPr="00BF08C8" w:rsidRDefault="00BF08C8" w:rsidP="00BF08C8">
            <w:r w:rsidRPr="00BF08C8">
              <w:t>– wnioskuje, że Jezus Chrystus jest sensem ludzkiego życia,</w:t>
            </w:r>
          </w:p>
          <w:p w:rsidR="00BF08C8" w:rsidRPr="00BF08C8" w:rsidRDefault="00BF08C8" w:rsidP="00BF08C8">
            <w:r w:rsidRPr="00BF08C8">
              <w:t>– uzasadnia, że życie sakramentalne pogłębia wieź z Jezusem Chrystusem,</w:t>
            </w:r>
          </w:p>
          <w:p w:rsidR="00BF08C8" w:rsidRPr="00BF08C8" w:rsidRDefault="00BF08C8" w:rsidP="00BF08C8">
            <w:r w:rsidRPr="00BF08C8">
              <w:t>– uzasadnia potrzebę zaproszenia Chrystusa do swego życia,</w:t>
            </w:r>
          </w:p>
          <w:p w:rsidR="00BF08C8" w:rsidRPr="00BF08C8" w:rsidRDefault="00BF08C8" w:rsidP="00BF08C8">
            <w:r w:rsidRPr="00BF08C8">
              <w:t>– ocenia swoje spotkania z Jezusem Chrystusem,</w:t>
            </w:r>
          </w:p>
          <w:p w:rsidR="00BF08C8" w:rsidRPr="00BF08C8" w:rsidRDefault="00BF08C8" w:rsidP="00BF08C8">
            <w:r w:rsidRPr="00BF08C8">
              <w:t>– przyjmuje odpowiedzialność za swoje postępowanie,</w:t>
            </w:r>
          </w:p>
          <w:p w:rsidR="00BF08C8" w:rsidRPr="00BF08C8" w:rsidRDefault="00BF08C8" w:rsidP="00BF08C8">
            <w:r w:rsidRPr="00BF08C8">
              <w:t>– ocenia swoją postawę wobec bliźnich,</w:t>
            </w:r>
          </w:p>
          <w:p w:rsidR="00BF08C8" w:rsidRPr="00BF08C8" w:rsidRDefault="00BF08C8" w:rsidP="00BF08C8">
            <w:r w:rsidRPr="00BF08C8">
              <w:t>– przyjmuje odpowiedzialność za pełnienie czynów sprawiedliwości wobec innych</w:t>
            </w:r>
          </w:p>
          <w:p w:rsidR="00BF08C8" w:rsidRPr="00BF08C8" w:rsidRDefault="00BF08C8" w:rsidP="00BF08C8">
            <w:r w:rsidRPr="00BF08C8">
              <w:lastRenderedPageBreak/>
              <w:t>– przyjmuje odpowiedzialność za wprowadzanie i szerzenie pokoju w swoim środowisku,</w:t>
            </w:r>
          </w:p>
          <w:p w:rsidR="00BF08C8" w:rsidRPr="00BF08C8" w:rsidRDefault="00BF08C8" w:rsidP="00BF08C8">
            <w:r w:rsidRPr="00BF08C8">
              <w:t>– przyjmuje odpowiedzialność za rozwój wiary,</w:t>
            </w:r>
          </w:p>
          <w:p w:rsidR="00BF08C8" w:rsidRPr="00BF08C8" w:rsidRDefault="00BF08C8" w:rsidP="00BF08C8">
            <w:r w:rsidRPr="00BF08C8">
              <w:t>– uzasadnia, jaką rolę pełni Maryja w jego życiu,</w:t>
            </w:r>
          </w:p>
          <w:p w:rsidR="00E23C55" w:rsidRDefault="00BF08C8" w:rsidP="00BF08C8">
            <w:r w:rsidRPr="00BF08C8">
              <w:t>– ocenia swoją postawę wobec Maryi – Matki wierzących.</w:t>
            </w:r>
          </w:p>
          <w:p w:rsidR="00BF08C8" w:rsidRPr="00BF08C8" w:rsidRDefault="00BF08C8" w:rsidP="00BF08C8">
            <w:r w:rsidRPr="00BF08C8">
              <w:t>– redaguje modlitwę o godne przyjęcie darów Ducha Świętego,</w:t>
            </w:r>
          </w:p>
          <w:p w:rsidR="00BF08C8" w:rsidRPr="00BF08C8" w:rsidRDefault="00BF08C8" w:rsidP="00BF08C8">
            <w:r w:rsidRPr="00BF08C8">
              <w:t>– ocenia swoją postawę otwartości na działanie Ducha Świętego,</w:t>
            </w:r>
          </w:p>
          <w:p w:rsidR="00BF08C8" w:rsidRPr="00BF08C8" w:rsidRDefault="00BF08C8" w:rsidP="00BF08C8">
            <w:r w:rsidRPr="00BF08C8">
              <w:t>– ocenia swój udział we wspólnocie Kościoła,</w:t>
            </w:r>
          </w:p>
          <w:p w:rsidR="00BF08C8" w:rsidRPr="00BF08C8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>– redaguje modlitwę w intencji papieża,</w:t>
            </w:r>
          </w:p>
          <w:p w:rsidR="00BF08C8" w:rsidRPr="00BF08C8" w:rsidRDefault="00BF08C8" w:rsidP="00BF08C8">
            <w:r w:rsidRPr="00BF08C8">
              <w:t>– proponuje, w czym możemy naśladować męczenników wiary,</w:t>
            </w:r>
          </w:p>
          <w:p w:rsidR="00BF08C8" w:rsidRPr="00BF08C8" w:rsidRDefault="00BF08C8" w:rsidP="00BF08C8">
            <w:r w:rsidRPr="00BF08C8">
              <w:t>– przyjmuje odpowiedzialność za dawanie świadectwa wiary,</w:t>
            </w:r>
          </w:p>
          <w:p w:rsidR="00BF08C8" w:rsidRPr="00BF08C8" w:rsidRDefault="00BF08C8" w:rsidP="00BF08C8">
            <w:r w:rsidRPr="00BF08C8">
              <w:t>– wymienia pielgrzymki papieża Jana Pawła II do Polski,</w:t>
            </w:r>
          </w:p>
          <w:p w:rsidR="00BF08C8" w:rsidRPr="00BF08C8" w:rsidRDefault="00BF08C8" w:rsidP="00BF08C8">
            <w:r w:rsidRPr="00BF08C8">
              <w:t>– przyjmuje odpowiedzialność za rozwój własnej wiary,</w:t>
            </w:r>
          </w:p>
          <w:p w:rsidR="00BF08C8" w:rsidRPr="00BF08C8" w:rsidRDefault="00BF08C8" w:rsidP="00BF08C8">
            <w:r w:rsidRPr="00BF08C8">
              <w:lastRenderedPageBreak/>
              <w:t>– przyjmuje odpowiedzialność za jakość swojej modlitwy i pracy,</w:t>
            </w:r>
          </w:p>
          <w:p w:rsidR="00BF08C8" w:rsidRPr="00BF08C8" w:rsidRDefault="00BF08C8" w:rsidP="00BF08C8">
            <w:r w:rsidRPr="00BF08C8">
              <w:t xml:space="preserve">– przyjmuje odpowiedzialność za budowanie jedności w </w:t>
            </w:r>
            <w:r w:rsidRPr="00BF08C8">
              <w:rPr>
                <w:bCs/>
              </w:rPr>
              <w:t>otaczającym środowisku</w:t>
            </w:r>
            <w:r w:rsidRPr="00BF08C8">
              <w:t>,</w:t>
            </w:r>
          </w:p>
          <w:p w:rsidR="00BF08C8" w:rsidRPr="00BF08C8" w:rsidRDefault="00BF08C8" w:rsidP="00BF08C8">
            <w:r w:rsidRPr="00BF08C8">
              <w:t>– redaguje modlitwę o jedność narodów Europy,</w:t>
            </w:r>
          </w:p>
          <w:p w:rsidR="00BF08C8" w:rsidRPr="00BF08C8" w:rsidRDefault="00BF08C8" w:rsidP="00BF08C8">
            <w:r w:rsidRPr="00BF08C8">
              <w:t>– wybiera sposoby naśladowania postawy św. Franciszka,</w:t>
            </w:r>
          </w:p>
          <w:p w:rsidR="00BF08C8" w:rsidRPr="00BF08C8" w:rsidRDefault="00BF08C8" w:rsidP="00BF08C8">
            <w:r w:rsidRPr="00BF08C8">
              <w:t>– dowodzi konieczności poznawania siebie i otaczającego świata,</w:t>
            </w:r>
          </w:p>
          <w:p w:rsidR="00BF08C8" w:rsidRPr="00BF08C8" w:rsidRDefault="00BF08C8" w:rsidP="00BF08C8">
            <w:r w:rsidRPr="00BF08C8">
              <w:t>– przyjmuje odpowiedzialność za rozwój swojej wiary oraz intelektu,</w:t>
            </w:r>
          </w:p>
          <w:p w:rsidR="00BF08C8" w:rsidRPr="00BF08C8" w:rsidRDefault="00BF08C8" w:rsidP="00BF08C8">
            <w:r w:rsidRPr="00BF08C8">
              <w:t>– ocenia swoją postawę wobec wyznawców prawosławia i protestantyzmu,</w:t>
            </w:r>
          </w:p>
          <w:p w:rsidR="00BF08C8" w:rsidRPr="00BF08C8" w:rsidRDefault="00BF08C8" w:rsidP="00BF08C8">
            <w:r w:rsidRPr="00BF08C8">
              <w:t>– przyjmuje odpowiedzialność za troskę o jedność chrześcijan</w:t>
            </w:r>
          </w:p>
          <w:p w:rsidR="00BF08C8" w:rsidRPr="00BF08C8" w:rsidRDefault="00BF08C8" w:rsidP="00BF08C8">
            <w:r w:rsidRPr="00BF08C8">
              <w:t>– uzasadnia znaczenie Zjazdu Gnieźnieńskiego dla Kościoła w Polsce i naszej państwowości,</w:t>
            </w:r>
          </w:p>
          <w:p w:rsidR="00BF08C8" w:rsidRPr="00BF08C8" w:rsidRDefault="00BF08C8" w:rsidP="00BF08C8">
            <w:r w:rsidRPr="00BF08C8">
              <w:t>– charakteryzuje relacje między społecznością świecką i kościelną w Polsce za panowania Bolesława Śmiałego</w:t>
            </w:r>
          </w:p>
          <w:p w:rsidR="00BF08C8" w:rsidRPr="00BF08C8" w:rsidRDefault="00BF08C8" w:rsidP="00BF08C8">
            <w:r w:rsidRPr="00BF08C8">
              <w:lastRenderedPageBreak/>
              <w:t>– ocenia swoje starania na rzecz rozwoju wiary,</w:t>
            </w:r>
          </w:p>
          <w:p w:rsidR="00BF08C8" w:rsidRDefault="00BF08C8" w:rsidP="00BF08C8">
            <w:r w:rsidRPr="00BF08C8">
              <w:t>– planuje troskę o rozwój chrześcijańskich wartości dla dobra swojej Ojczyzny.</w:t>
            </w:r>
          </w:p>
          <w:p w:rsidR="00BF08C8" w:rsidRPr="00BF08C8" w:rsidRDefault="00BF08C8" w:rsidP="00BF08C8">
            <w:r w:rsidRPr="00BF08C8">
              <w:t>– ocenia swoje dotychczasowe postępowanie,</w:t>
            </w:r>
          </w:p>
          <w:p w:rsidR="00BF08C8" w:rsidRPr="00BF08C8" w:rsidRDefault="00BF08C8" w:rsidP="00BF08C8">
            <w:r w:rsidRPr="00BF08C8">
              <w:t>– podejmuje wysiłek na rzecz duchowego przeżycia Wielkiego Postu,</w:t>
            </w:r>
          </w:p>
          <w:p w:rsidR="00BF08C8" w:rsidRPr="00BF08C8" w:rsidRDefault="00BF08C8" w:rsidP="00BF08C8">
            <w:r w:rsidRPr="00BF08C8">
              <w:t>– przyjmuje odpowiedzialność za dobre przeżycie rekolekcji wielkopostnych,</w:t>
            </w:r>
          </w:p>
          <w:p w:rsidR="00BF08C8" w:rsidRPr="00BF08C8" w:rsidRDefault="00BF08C8" w:rsidP="00BF08C8">
            <w:r w:rsidRPr="00BF08C8">
              <w:t>– dowodzi, że Triduum Paschalne upamiętnia tajemnice naszej wiary,</w:t>
            </w:r>
          </w:p>
          <w:p w:rsidR="00BF08C8" w:rsidRDefault="00BF08C8" w:rsidP="00BF08C8">
            <w:r w:rsidRPr="00BF08C8">
              <w:t>– planuje udział w liturgii</w:t>
            </w:r>
          </w:p>
          <w:p w:rsidR="00BF08C8" w:rsidRPr="00BF08C8" w:rsidRDefault="00BF08C8" w:rsidP="00BF08C8">
            <w:r w:rsidRPr="00BF08C8">
              <w:t>Triduum Paschalnego,</w:t>
            </w:r>
          </w:p>
          <w:p w:rsidR="00BF08C8" w:rsidRPr="00BF08C8" w:rsidRDefault="00BF08C8" w:rsidP="00BF08C8">
            <w:r w:rsidRPr="00BF08C8">
              <w:t>– przyjmuje odpowiedzialność za dobre przygotowanie się do sakramentu bierzmowania,</w:t>
            </w:r>
          </w:p>
          <w:p w:rsidR="00BF08C8" w:rsidRPr="00BF08C8" w:rsidRDefault="00BF08C8" w:rsidP="00BF08C8">
            <w:r w:rsidRPr="00BF08C8">
              <w:t>– planuje osobistą adorację Najświętszego Sakramentu,</w:t>
            </w:r>
          </w:p>
          <w:p w:rsidR="00BF08C8" w:rsidRDefault="00BF08C8" w:rsidP="00BF08C8">
            <w:r w:rsidRPr="00BF08C8">
              <w:t>– ocenia swoje zaangażowanie w Eucharystię i uroczystość Bożego Ciała.</w:t>
            </w:r>
          </w:p>
          <w:p w:rsidR="00BF08C8" w:rsidRDefault="00BF08C8" w:rsidP="00BF08C8"/>
        </w:tc>
        <w:tc>
          <w:tcPr>
            <w:tcW w:w="2818" w:type="dxa"/>
          </w:tcPr>
          <w:p w:rsidR="00214EC2" w:rsidRPr="00214EC2" w:rsidRDefault="00214EC2" w:rsidP="00214EC2">
            <w:pPr>
              <w:rPr>
                <w:bCs/>
              </w:rPr>
            </w:pPr>
            <w:r w:rsidRPr="00214EC2">
              <w:rPr>
                <w:b/>
                <w:bCs/>
              </w:rPr>
              <w:lastRenderedPageBreak/>
              <w:t>Uczeń:</w:t>
            </w:r>
          </w:p>
          <w:p w:rsidR="00BF08C8" w:rsidRPr="00BF08C8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>– przyjmuje odpowiedzialność za miłość i wolność otrzymaną od Boga,</w:t>
            </w:r>
          </w:p>
          <w:p w:rsidR="00E23C55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>– przyjmuje</w:t>
            </w:r>
          </w:p>
          <w:p w:rsidR="00BF08C8" w:rsidRPr="00BF08C8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>odpowiedzialność za kierowanie się w życiu słowami Jezusa,</w:t>
            </w:r>
          </w:p>
          <w:p w:rsidR="00BF08C8" w:rsidRPr="00BF08C8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>– przyjmuje odpowiedzialność za realizację słów Jezusa w swoim życiu,</w:t>
            </w:r>
          </w:p>
          <w:p w:rsidR="00BF08C8" w:rsidRPr="00BF08C8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>– przyjmuje odpowiedzialność za zgłębianie słowa Bożego i dawanie świadectwa o Bogu,</w:t>
            </w:r>
          </w:p>
          <w:p w:rsidR="00BF08C8" w:rsidRPr="00BF08C8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>– przyjmuje odpowiedzialność za swoje zbawienie,</w:t>
            </w:r>
          </w:p>
          <w:p w:rsidR="00BF08C8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>– przyjmuje odpowiedzialność za rozwój cnoty czystości w życiu</w:t>
            </w:r>
            <w:r>
              <w:rPr>
                <w:bCs/>
              </w:rPr>
              <w:t xml:space="preserve"> </w:t>
            </w:r>
          </w:p>
          <w:p w:rsidR="00BF08C8" w:rsidRPr="00BF08C8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>– przyjmuje odpowiedzialność za wspólnotę Kościoła,</w:t>
            </w:r>
          </w:p>
          <w:p w:rsidR="00BF08C8" w:rsidRPr="00BF08C8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 xml:space="preserve">– przyjmuje </w:t>
            </w:r>
            <w:r w:rsidRPr="00BF08C8">
              <w:rPr>
                <w:bCs/>
              </w:rPr>
              <w:lastRenderedPageBreak/>
              <w:t>odpowiedzialność za zadania wynikające z przynależności do wspólnoty Kościoła,</w:t>
            </w:r>
          </w:p>
          <w:p w:rsidR="00BF08C8" w:rsidRPr="00BF08C8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>– przyjmuje odpowiedzialność za dawanie świadectwa wiary w swoim środowisku,</w:t>
            </w:r>
          </w:p>
          <w:p w:rsidR="00BF08C8" w:rsidRPr="00BF08C8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>– przyjmuje odpowiedzialność za swoje powołanie do świętości,</w:t>
            </w:r>
          </w:p>
          <w:p w:rsidR="00BF08C8" w:rsidRPr="00BF08C8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>– przyjmuje odpowiedzialność za realizację swojego powołania do świętości,</w:t>
            </w:r>
          </w:p>
          <w:p w:rsidR="00BF08C8" w:rsidRPr="00BF08C8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>– planuje systematyczną troskę o realizację przykazania miłości Boga i bliźniego w swoim życiu,</w:t>
            </w:r>
          </w:p>
          <w:p w:rsidR="00BF08C8" w:rsidRDefault="00BF08C8" w:rsidP="00BF08C8">
            <w:pPr>
              <w:rPr>
                <w:bCs/>
              </w:rPr>
            </w:pPr>
            <w:r w:rsidRPr="00BF08C8">
              <w:rPr>
                <w:bCs/>
              </w:rPr>
              <w:t>– przyjmuje odpowiedzialność za kształtowanie postawy wdzięczności za odkupienie</w:t>
            </w:r>
            <w:r>
              <w:rPr>
                <w:bCs/>
              </w:rPr>
              <w:t xml:space="preserve"> </w:t>
            </w:r>
            <w:r w:rsidRPr="00BF08C8">
              <w:rPr>
                <w:bCs/>
              </w:rPr>
              <w:t>i zmartwychwstanie Chrystusa,</w:t>
            </w:r>
          </w:p>
          <w:p w:rsidR="00BF08C8" w:rsidRDefault="00BF08C8" w:rsidP="00BF08C8"/>
        </w:tc>
      </w:tr>
    </w:tbl>
    <w:p w:rsidR="00237B83" w:rsidRDefault="00237B83" w:rsidP="00237B83">
      <w:pPr>
        <w:autoSpaceDE w:val="0"/>
        <w:autoSpaceDN w:val="0"/>
        <w:adjustRightInd w:val="0"/>
        <w:textAlignment w:val="center"/>
      </w:pPr>
    </w:p>
    <w:p w:rsidR="00237B83" w:rsidRDefault="00237B83" w:rsidP="00237B83">
      <w:pPr>
        <w:autoSpaceDE w:val="0"/>
        <w:autoSpaceDN w:val="0"/>
        <w:adjustRightInd w:val="0"/>
        <w:textAlignment w:val="center"/>
      </w:pPr>
      <w:r>
        <w:t>Jadwiga Ryndak</w:t>
      </w:r>
    </w:p>
    <w:p w:rsidR="005D51BA" w:rsidRDefault="005D51BA"/>
    <w:sectPr w:rsidR="005D51BA" w:rsidSect="0071575D">
      <w:footerReference w:type="default" r:id="rId7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38" w:rsidRDefault="00190E38" w:rsidP="00BF08C8">
      <w:r>
        <w:separator/>
      </w:r>
    </w:p>
  </w:endnote>
  <w:endnote w:type="continuationSeparator" w:id="0">
    <w:p w:rsidR="00190E38" w:rsidRDefault="00190E38" w:rsidP="00BF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012908"/>
      <w:docPartObj>
        <w:docPartGallery w:val="Page Numbers (Bottom of Page)"/>
        <w:docPartUnique/>
      </w:docPartObj>
    </w:sdtPr>
    <w:sdtEndPr/>
    <w:sdtContent>
      <w:p w:rsidR="00E8522C" w:rsidRDefault="00E852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5D">
          <w:rPr>
            <w:noProof/>
          </w:rPr>
          <w:t>14</w:t>
        </w:r>
        <w:r>
          <w:fldChar w:fldCharType="end"/>
        </w:r>
      </w:p>
    </w:sdtContent>
  </w:sdt>
  <w:p w:rsidR="00E8522C" w:rsidRDefault="00E852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38" w:rsidRDefault="00190E38" w:rsidP="00BF08C8">
      <w:r>
        <w:separator/>
      </w:r>
    </w:p>
  </w:footnote>
  <w:footnote w:type="continuationSeparator" w:id="0">
    <w:p w:rsidR="00190E38" w:rsidRDefault="00190E38" w:rsidP="00BF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BA"/>
    <w:rsid w:val="000700EB"/>
    <w:rsid w:val="00127D63"/>
    <w:rsid w:val="00190E38"/>
    <w:rsid w:val="00214EC2"/>
    <w:rsid w:val="00237B83"/>
    <w:rsid w:val="0027090D"/>
    <w:rsid w:val="003D7694"/>
    <w:rsid w:val="00501398"/>
    <w:rsid w:val="005D51BA"/>
    <w:rsid w:val="006E1882"/>
    <w:rsid w:val="0071575D"/>
    <w:rsid w:val="00873F21"/>
    <w:rsid w:val="008E2934"/>
    <w:rsid w:val="009A3412"/>
    <w:rsid w:val="00AE6DA4"/>
    <w:rsid w:val="00BA7BE0"/>
    <w:rsid w:val="00BF08C8"/>
    <w:rsid w:val="00E23C55"/>
    <w:rsid w:val="00E8522C"/>
    <w:rsid w:val="00F43058"/>
    <w:rsid w:val="00F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BF0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08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0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8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BF0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08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0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4324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</cp:lastModifiedBy>
  <cp:revision>7</cp:revision>
  <cp:lastPrinted>2019-09-03T05:21:00Z</cp:lastPrinted>
  <dcterms:created xsi:type="dcterms:W3CDTF">2018-02-20T19:56:00Z</dcterms:created>
  <dcterms:modified xsi:type="dcterms:W3CDTF">2019-09-03T05:26:00Z</dcterms:modified>
</cp:coreProperties>
</file>